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E5F" w:rsidRPr="0022625D" w:rsidRDefault="00EF4C8D" w:rsidP="001B6CA6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01.45pt;margin-top:-31.95pt;width:53.3pt;height:63pt;z-index:1;visibility:visible;mso-wrap-distance-left:7in;mso-wrap-distance-top:2.9pt;mso-wrap-distance-right:7in;mso-wrap-distance-bottom:2.9pt;mso-position-horizontal-relative:margin">
            <v:imagedata r:id="rId7" o:title=""/>
            <w10:wrap anchorx="margin"/>
          </v:shape>
        </w:pict>
      </w:r>
      <w:r w:rsidR="00962E8D">
        <w:rPr>
          <w:rFonts w:ascii="Times New Roman" w:hAnsi="Times New Roman"/>
          <w:lang w:eastAsia="ru-RU"/>
        </w:rPr>
        <w:t>0000</w:t>
      </w:r>
    </w:p>
    <w:p w:rsidR="004D4E5F" w:rsidRPr="0022625D" w:rsidRDefault="004D4E5F" w:rsidP="001B6CA6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4D4E5F" w:rsidRPr="0022625D" w:rsidRDefault="004D4E5F" w:rsidP="001B6CA6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4D4E5F" w:rsidRPr="0022625D" w:rsidRDefault="004D4E5F" w:rsidP="001B6CA6">
      <w:pPr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6"/>
          <w:szCs w:val="16"/>
          <w:lang w:eastAsia="ru-RU"/>
        </w:rPr>
      </w:pPr>
      <w:r w:rsidRPr="0022625D">
        <w:rPr>
          <w:rFonts w:ascii="Times New Roman" w:hAnsi="Times New Roman"/>
          <w:color w:val="000000"/>
          <w:sz w:val="16"/>
          <w:szCs w:val="16"/>
          <w:lang w:eastAsia="ru-RU"/>
        </w:rPr>
        <w:t xml:space="preserve">МЕСТНАЯ АДМИНИСТРАЦИЯ СЕЛЬСКОГО ПОСЕЛЕНИЯ </w:t>
      </w:r>
      <w:proofErr w:type="gramStart"/>
      <w:r w:rsidRPr="0022625D">
        <w:rPr>
          <w:rFonts w:ascii="Times New Roman" w:hAnsi="Times New Roman"/>
          <w:color w:val="000000"/>
          <w:sz w:val="16"/>
          <w:szCs w:val="16"/>
          <w:lang w:eastAsia="ru-RU"/>
        </w:rPr>
        <w:t>УЧЕБНОЕ</w:t>
      </w:r>
      <w:proofErr w:type="gramEnd"/>
    </w:p>
    <w:p w:rsidR="004D4E5F" w:rsidRPr="0022625D" w:rsidRDefault="004D4E5F" w:rsidP="001B6CA6">
      <w:pPr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6"/>
          <w:szCs w:val="16"/>
          <w:lang w:eastAsia="ru-RU"/>
        </w:rPr>
      </w:pPr>
      <w:r w:rsidRPr="0022625D">
        <w:rPr>
          <w:rFonts w:ascii="Times New Roman" w:hAnsi="Times New Roman"/>
          <w:color w:val="000000"/>
          <w:sz w:val="16"/>
          <w:szCs w:val="16"/>
          <w:lang w:eastAsia="ru-RU"/>
        </w:rPr>
        <w:t>ПРОХЛАДНЕНСКОГО МУНИЦИПАЛЬНОГО РАЙОНА</w:t>
      </w:r>
    </w:p>
    <w:p w:rsidR="004D4E5F" w:rsidRPr="0022625D" w:rsidRDefault="004D4E5F" w:rsidP="001B6CA6">
      <w:pPr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6"/>
          <w:szCs w:val="16"/>
          <w:lang w:eastAsia="ru-RU"/>
        </w:rPr>
      </w:pPr>
      <w:proofErr w:type="gramStart"/>
      <w:r w:rsidRPr="0022625D">
        <w:rPr>
          <w:rFonts w:ascii="Times New Roman" w:hAnsi="Times New Roman"/>
          <w:color w:val="000000"/>
          <w:sz w:val="16"/>
          <w:szCs w:val="16"/>
          <w:lang w:eastAsia="ru-RU"/>
        </w:rPr>
        <w:t>КАБАРДИНО – БАЛКАРСКОЙ</w:t>
      </w:r>
      <w:proofErr w:type="gramEnd"/>
      <w:r w:rsidRPr="0022625D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РЕСПУБЛИКИ</w:t>
      </w:r>
    </w:p>
    <w:p w:rsidR="004D4E5F" w:rsidRPr="0022625D" w:rsidRDefault="004D4E5F" w:rsidP="001B6CA6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:rsidR="004D4E5F" w:rsidRPr="0022625D" w:rsidRDefault="004D4E5F" w:rsidP="001B6CA6">
      <w:pPr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6"/>
          <w:szCs w:val="16"/>
          <w:lang w:eastAsia="ru-RU"/>
        </w:rPr>
      </w:pPr>
      <w:r w:rsidRPr="0022625D">
        <w:rPr>
          <w:rFonts w:ascii="Times New Roman" w:hAnsi="Times New Roman"/>
          <w:color w:val="000000"/>
          <w:sz w:val="16"/>
          <w:szCs w:val="16"/>
          <w:lang w:eastAsia="ru-RU"/>
        </w:rPr>
        <w:t>КЪЭБЭРДЕЙ – БАЛЪКЪЭР РЕСПУБЛИКЭМ И ПРОХЛАДНЭ</w:t>
      </w:r>
    </w:p>
    <w:p w:rsidR="004D4E5F" w:rsidRPr="0022625D" w:rsidRDefault="004D4E5F" w:rsidP="001B6CA6">
      <w:pPr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6"/>
          <w:szCs w:val="16"/>
          <w:lang w:eastAsia="ru-RU"/>
        </w:rPr>
      </w:pPr>
      <w:r w:rsidRPr="0022625D">
        <w:rPr>
          <w:rFonts w:ascii="Times New Roman" w:hAnsi="Times New Roman"/>
          <w:color w:val="000000"/>
          <w:sz w:val="16"/>
          <w:szCs w:val="16"/>
          <w:lang w:eastAsia="ru-RU"/>
        </w:rPr>
        <w:t>МУНИЦИПАЛЬНЭ КУЕЙМ ЩЫЩ УЧЕБНЭ КЪУАЖЭМ</w:t>
      </w:r>
    </w:p>
    <w:p w:rsidR="004D4E5F" w:rsidRPr="0022625D" w:rsidRDefault="004D4E5F" w:rsidP="001B6CA6">
      <w:pPr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6"/>
          <w:szCs w:val="16"/>
          <w:lang w:eastAsia="ru-RU"/>
        </w:rPr>
      </w:pPr>
      <w:r w:rsidRPr="0022625D">
        <w:rPr>
          <w:rFonts w:ascii="Times New Roman" w:hAnsi="Times New Roman"/>
          <w:color w:val="000000"/>
          <w:sz w:val="16"/>
          <w:szCs w:val="16"/>
          <w:lang w:eastAsia="ru-RU"/>
        </w:rPr>
        <w:t>И Щ</w:t>
      </w:r>
      <w:proofErr w:type="gramStart"/>
      <w:r w:rsidRPr="0022625D">
        <w:rPr>
          <w:rFonts w:ascii="Times New Roman" w:hAnsi="Times New Roman"/>
          <w:color w:val="000000"/>
          <w:sz w:val="16"/>
          <w:szCs w:val="16"/>
          <w:lang w:eastAsia="ru-RU"/>
        </w:rPr>
        <w:t>I</w:t>
      </w:r>
      <w:proofErr w:type="gramEnd"/>
      <w:r w:rsidRPr="0022625D">
        <w:rPr>
          <w:rFonts w:ascii="Times New Roman" w:hAnsi="Times New Roman"/>
          <w:color w:val="000000"/>
          <w:sz w:val="16"/>
          <w:szCs w:val="16"/>
          <w:lang w:eastAsia="ru-RU"/>
        </w:rPr>
        <w:t>ЫПIЭ АДМИНИСТРАЦЭ</w:t>
      </w:r>
    </w:p>
    <w:p w:rsidR="004D4E5F" w:rsidRPr="0022625D" w:rsidRDefault="004D4E5F" w:rsidP="001B6CA6">
      <w:pPr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:rsidR="004D4E5F" w:rsidRPr="0022625D" w:rsidRDefault="004D4E5F" w:rsidP="001B6CA6">
      <w:pPr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6"/>
          <w:szCs w:val="16"/>
          <w:lang w:eastAsia="ru-RU"/>
        </w:rPr>
      </w:pPr>
      <w:r w:rsidRPr="0022625D">
        <w:rPr>
          <w:rFonts w:ascii="Times New Roman" w:hAnsi="Times New Roman"/>
          <w:color w:val="000000"/>
          <w:sz w:val="16"/>
          <w:szCs w:val="16"/>
          <w:lang w:eastAsia="ru-RU"/>
        </w:rPr>
        <w:t>КЪАБАРТЫ – МАЛКАЪАР РЕСПУБЛИКАНЫ</w:t>
      </w:r>
    </w:p>
    <w:p w:rsidR="004D4E5F" w:rsidRPr="0022625D" w:rsidRDefault="004D4E5F" w:rsidP="001B6CA6">
      <w:pPr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6"/>
          <w:szCs w:val="16"/>
          <w:lang w:eastAsia="ru-RU"/>
        </w:rPr>
      </w:pPr>
      <w:r w:rsidRPr="0022625D">
        <w:rPr>
          <w:rFonts w:ascii="Times New Roman" w:hAnsi="Times New Roman"/>
          <w:color w:val="000000"/>
          <w:sz w:val="16"/>
          <w:szCs w:val="16"/>
          <w:lang w:eastAsia="ru-RU"/>
        </w:rPr>
        <w:t xml:space="preserve">ПРОХЛАДНА МУНИЦИПАЛЬНА РАЙОНУНУ </w:t>
      </w:r>
      <w:proofErr w:type="gramStart"/>
      <w:r w:rsidRPr="0022625D">
        <w:rPr>
          <w:rFonts w:ascii="Times New Roman" w:hAnsi="Times New Roman"/>
          <w:color w:val="000000"/>
          <w:sz w:val="16"/>
          <w:szCs w:val="16"/>
          <w:lang w:eastAsia="ru-RU"/>
        </w:rPr>
        <w:t>УЧЕБНОЕ</w:t>
      </w:r>
      <w:proofErr w:type="gramEnd"/>
      <w:r w:rsidRPr="0022625D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ЭЛ</w:t>
      </w:r>
    </w:p>
    <w:p w:rsidR="004D4E5F" w:rsidRPr="0022625D" w:rsidRDefault="004D4E5F" w:rsidP="001B6CA6">
      <w:pPr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6"/>
          <w:szCs w:val="16"/>
          <w:lang w:eastAsia="ru-RU"/>
        </w:rPr>
      </w:pPr>
      <w:r w:rsidRPr="0022625D">
        <w:rPr>
          <w:rFonts w:ascii="Times New Roman" w:hAnsi="Times New Roman"/>
          <w:color w:val="000000"/>
          <w:sz w:val="16"/>
          <w:szCs w:val="16"/>
          <w:lang w:eastAsia="ru-RU"/>
        </w:rPr>
        <w:t>ПОСЕЛЕНИЯСЫ ЖЕР-ЖЕРЛИ АДМИНИСТРАЦИЯСЫ</w:t>
      </w:r>
    </w:p>
    <w:p w:rsidR="004D4E5F" w:rsidRPr="0022625D" w:rsidRDefault="004D4E5F" w:rsidP="001B6CA6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22625D">
        <w:rPr>
          <w:rFonts w:ascii="Times New Roman" w:hAnsi="Times New Roman"/>
          <w:sz w:val="20"/>
          <w:szCs w:val="20"/>
          <w:lang w:eastAsia="ru-RU"/>
        </w:rPr>
        <w:t xml:space="preserve">361009 </w:t>
      </w:r>
      <w:proofErr w:type="spellStart"/>
      <w:r w:rsidRPr="0022625D">
        <w:rPr>
          <w:rFonts w:ascii="Times New Roman" w:hAnsi="Times New Roman"/>
          <w:sz w:val="20"/>
          <w:szCs w:val="20"/>
          <w:lang w:eastAsia="ru-RU"/>
        </w:rPr>
        <w:t>с</w:t>
      </w:r>
      <w:proofErr w:type="gramStart"/>
      <w:r w:rsidRPr="0022625D">
        <w:rPr>
          <w:rFonts w:ascii="Times New Roman" w:hAnsi="Times New Roman"/>
          <w:sz w:val="20"/>
          <w:szCs w:val="20"/>
          <w:lang w:eastAsia="ru-RU"/>
        </w:rPr>
        <w:t>.У</w:t>
      </w:r>
      <w:proofErr w:type="gramEnd"/>
      <w:r w:rsidRPr="0022625D">
        <w:rPr>
          <w:rFonts w:ascii="Times New Roman" w:hAnsi="Times New Roman"/>
          <w:sz w:val="20"/>
          <w:szCs w:val="20"/>
          <w:lang w:eastAsia="ru-RU"/>
        </w:rPr>
        <w:t>чебное</w:t>
      </w:r>
      <w:proofErr w:type="spellEnd"/>
      <w:r w:rsidRPr="0022625D">
        <w:rPr>
          <w:rFonts w:ascii="Times New Roman" w:hAnsi="Times New Roman"/>
          <w:sz w:val="20"/>
          <w:szCs w:val="20"/>
          <w:lang w:eastAsia="ru-RU"/>
        </w:rPr>
        <w:t xml:space="preserve"> , </w:t>
      </w:r>
      <w:proofErr w:type="spellStart"/>
      <w:r w:rsidRPr="0022625D">
        <w:rPr>
          <w:rFonts w:ascii="Times New Roman" w:hAnsi="Times New Roman"/>
          <w:sz w:val="20"/>
          <w:szCs w:val="20"/>
          <w:lang w:eastAsia="ru-RU"/>
        </w:rPr>
        <w:t>ул.Школьная</w:t>
      </w:r>
      <w:proofErr w:type="spellEnd"/>
      <w:r w:rsidRPr="0022625D">
        <w:rPr>
          <w:rFonts w:ascii="Times New Roman" w:hAnsi="Times New Roman"/>
          <w:sz w:val="20"/>
          <w:szCs w:val="20"/>
          <w:lang w:eastAsia="ru-RU"/>
        </w:rPr>
        <w:t xml:space="preserve"> -№3 </w:t>
      </w:r>
      <w:proofErr w:type="spellStart"/>
      <w:r w:rsidRPr="0022625D">
        <w:rPr>
          <w:rFonts w:ascii="Times New Roman" w:hAnsi="Times New Roman"/>
          <w:sz w:val="20"/>
          <w:szCs w:val="20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sz w:val="20"/>
          <w:szCs w:val="20"/>
          <w:lang w:eastAsia="ru-RU"/>
        </w:rPr>
        <w:t xml:space="preserve"> р-на КБР           95-2-90</w:t>
      </w:r>
    </w:p>
    <w:p w:rsidR="004D4E5F" w:rsidRPr="0022625D" w:rsidRDefault="004D4E5F" w:rsidP="001B6CA6">
      <w:pPr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     «  </w:t>
      </w:r>
      <w:r>
        <w:rPr>
          <w:rFonts w:ascii="Times New Roman" w:hAnsi="Times New Roman"/>
          <w:sz w:val="24"/>
          <w:szCs w:val="24"/>
          <w:lang w:eastAsia="ru-RU"/>
        </w:rPr>
        <w:t>20</w:t>
      </w:r>
      <w:r w:rsidRPr="0022625D">
        <w:rPr>
          <w:rFonts w:ascii="Times New Roman" w:hAnsi="Times New Roman"/>
          <w:sz w:val="24"/>
          <w:szCs w:val="24"/>
          <w:lang w:eastAsia="ru-RU"/>
        </w:rPr>
        <w:t xml:space="preserve">  »  декабря 2018 года                                                              </w:t>
      </w:r>
      <w:proofErr w:type="spellStart"/>
      <w:r w:rsidRPr="0022625D">
        <w:rPr>
          <w:rFonts w:ascii="Times New Roman" w:hAnsi="Times New Roman"/>
          <w:sz w:val="24"/>
          <w:szCs w:val="24"/>
          <w:lang w:eastAsia="ru-RU"/>
        </w:rPr>
        <w:t>с</w:t>
      </w:r>
      <w:proofErr w:type="gramStart"/>
      <w:r w:rsidRPr="0022625D">
        <w:rPr>
          <w:rFonts w:ascii="Times New Roman" w:hAnsi="Times New Roman"/>
          <w:sz w:val="24"/>
          <w:szCs w:val="24"/>
          <w:lang w:eastAsia="ru-RU"/>
        </w:rPr>
        <w:t>.У</w:t>
      </w:r>
      <w:proofErr w:type="gramEnd"/>
      <w:r w:rsidRPr="0022625D">
        <w:rPr>
          <w:rFonts w:ascii="Times New Roman" w:hAnsi="Times New Roman"/>
          <w:sz w:val="24"/>
          <w:szCs w:val="24"/>
          <w:lang w:eastAsia="ru-RU"/>
        </w:rPr>
        <w:t>чебное</w:t>
      </w:r>
      <w:proofErr w:type="spellEnd"/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22625D">
        <w:rPr>
          <w:rFonts w:ascii="Times New Roman" w:hAnsi="Times New Roman"/>
          <w:b/>
          <w:sz w:val="28"/>
          <w:szCs w:val="28"/>
        </w:rPr>
        <w:t xml:space="preserve">ПОСТАНОВЛЕНИЕ     </w:t>
      </w:r>
      <w:r>
        <w:rPr>
          <w:rFonts w:ascii="Times New Roman" w:hAnsi="Times New Roman"/>
          <w:b/>
          <w:sz w:val="28"/>
          <w:szCs w:val="28"/>
        </w:rPr>
        <w:t>№ 133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ПОСТАНОВЛЕНЭ   № 133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22625D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БЕГИМ         </w:t>
      </w:r>
      <w:r>
        <w:rPr>
          <w:rFonts w:ascii="Times New Roman" w:hAnsi="Times New Roman"/>
          <w:b/>
          <w:sz w:val="28"/>
          <w:szCs w:val="28"/>
        </w:rPr>
        <w:t>№ 133</w:t>
      </w:r>
    </w:p>
    <w:p w:rsidR="004D4E5F" w:rsidRPr="0022625D" w:rsidRDefault="004D4E5F" w:rsidP="001B6C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D4E5F" w:rsidRPr="0022625D" w:rsidRDefault="004D4E5F" w:rsidP="001B6C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Об утверждении </w:t>
      </w:r>
      <w:hyperlink r:id="rId8" w:tooltip="’’Об утверждении Правил обустройства мест (площадок) накопления твердых коммунальных отходов и ведения их реестра’’Постановление Правительства РФ от 31.08.2018 N 1039Статус: вступает в силу с 01.01.2019" w:history="1">
        <w:r w:rsidRPr="00416264">
          <w:rPr>
            <w:rFonts w:ascii="Times New Roman" w:hAnsi="Times New Roman"/>
            <w:bCs/>
            <w:sz w:val="24"/>
            <w:szCs w:val="24"/>
            <w:lang w:eastAsia="ru-RU"/>
          </w:rPr>
          <w:t xml:space="preserve">Правил создания мест (площадок) накопления твердых коммунальных отходов и ведения их </w:t>
        </w:r>
      </w:hyperlink>
      <w:r w:rsidRPr="00416264">
        <w:rPr>
          <w:rFonts w:ascii="Times New Roman" w:hAnsi="Times New Roman"/>
          <w:bCs/>
          <w:sz w:val="24"/>
          <w:szCs w:val="24"/>
          <w:lang w:eastAsia="ru-RU"/>
        </w:rPr>
        <w:t>р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еестра на территории сельского поселения </w:t>
      </w:r>
      <w:proofErr w:type="spell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УчебноеПрохладненского</w:t>
      </w:r>
      <w:proofErr w:type="spellEnd"/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муниципального района КБР.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proofErr w:type="gramStart"/>
      <w:r w:rsidRPr="0022625D">
        <w:rPr>
          <w:rFonts w:ascii="Times New Roman" w:hAnsi="Times New Roman"/>
          <w:sz w:val="24"/>
          <w:szCs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 Федеральным законом от 24.06.1998 № 89-ФЗ «Об отходах производства и потребления», с Федеральным законом от 31.12.2017 № 503-ФЗ «О внесении изменений в Федеральный закон «Об отходах производства и потребления» и отдельные законодательные акты Российской Федерации», с постановлением правительства Российской Федерации от 31.08.2018 № 1039 «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>Об</w:t>
      </w:r>
      <w:proofErr w:type="gramEnd"/>
      <w:r w:rsidR="00C23787" w:rsidRPr="00C23787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gram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утверждении Правил обустройства мест (площадок) накопления твердых коммунальных отходов и ведения их реестра</w:t>
      </w:r>
      <w:r w:rsidRPr="0022625D">
        <w:rPr>
          <w:rFonts w:ascii="Times New Roman" w:hAnsi="Times New Roman"/>
          <w:sz w:val="24"/>
          <w:szCs w:val="24"/>
          <w:lang w:eastAsia="ru-RU"/>
        </w:rPr>
        <w:t xml:space="preserve">», Уставом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сельского поселения Учебное </w:t>
      </w:r>
      <w:proofErr w:type="spellStart"/>
      <w:r w:rsidRPr="0022625D">
        <w:rPr>
          <w:rFonts w:ascii="Times New Roman" w:hAnsi="Times New Roman"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района,  Правилами благоустройства территории сельского поселения Учебное, утвержденных Решением совета местного самоуправления № 14/1 от 16.06.2017г. местная администрация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сельского поселения Учебное </w:t>
      </w:r>
      <w:proofErr w:type="spell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муниципального КБР.</w:t>
      </w:r>
      <w:proofErr w:type="gramEnd"/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bCs/>
          <w:sz w:val="24"/>
          <w:szCs w:val="24"/>
          <w:lang w:eastAsia="ru-RU"/>
        </w:rPr>
        <w:t>ПОСТАНОВЛЯЕТ</w:t>
      </w:r>
      <w:r w:rsidRPr="0022625D">
        <w:rPr>
          <w:rFonts w:ascii="Times New Roman" w:hAnsi="Times New Roman"/>
          <w:sz w:val="24"/>
          <w:szCs w:val="24"/>
          <w:lang w:eastAsia="ru-RU"/>
        </w:rPr>
        <w:t>: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1. Утвердить Правила  создания мест (площадок) накопления твердых коммунальных отходов на территории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сельского поселения Учебное </w:t>
      </w:r>
      <w:proofErr w:type="spell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муниципального района КБР</w:t>
      </w:r>
      <w:r w:rsidRPr="0022625D">
        <w:rPr>
          <w:rFonts w:ascii="Times New Roman" w:hAnsi="Times New Roman"/>
          <w:sz w:val="24"/>
          <w:szCs w:val="24"/>
          <w:lang w:eastAsia="ru-RU"/>
        </w:rPr>
        <w:t xml:space="preserve"> (Приложение № 1).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2. Утвердить Правила  ведения реестра мест (площадок) накопления твердых коммунальных отходов на территории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сельского поселения Учебное </w:t>
      </w:r>
      <w:proofErr w:type="spell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муниципального района КБР</w:t>
      </w:r>
      <w:r w:rsidRPr="0022625D">
        <w:rPr>
          <w:rFonts w:ascii="Times New Roman" w:hAnsi="Times New Roman"/>
          <w:sz w:val="24"/>
          <w:szCs w:val="24"/>
          <w:lang w:eastAsia="ru-RU"/>
        </w:rPr>
        <w:t xml:space="preserve"> (Приложение № 2).</w:t>
      </w:r>
    </w:p>
    <w:p w:rsidR="004D4E5F" w:rsidRPr="0022625D" w:rsidRDefault="004D4E5F" w:rsidP="001B6CA6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         3. Утвердить Состав постоянно действующей комиссии по определению мест размещения контейнерных площадок для сбора твердых коммунальных отходов на территории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сельского поселения </w:t>
      </w:r>
      <w:proofErr w:type="spell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УчебноеПрохладненского</w:t>
      </w:r>
      <w:proofErr w:type="spellEnd"/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муниципального района КБР</w:t>
      </w:r>
      <w:r w:rsidRPr="0022625D">
        <w:rPr>
          <w:rFonts w:ascii="Times New Roman" w:hAnsi="Times New Roman"/>
          <w:sz w:val="24"/>
          <w:szCs w:val="24"/>
          <w:lang w:eastAsia="ru-RU"/>
        </w:rPr>
        <w:t xml:space="preserve"> (Приложение № 3).</w:t>
      </w:r>
    </w:p>
    <w:p w:rsidR="004D4E5F" w:rsidRPr="0022625D" w:rsidRDefault="004D4E5F" w:rsidP="001B6CA6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        4. Утвердить Положение о постоянно действующей комиссии по определению мест размещения контейнерных площадок для сбора ТКО на территории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сельского поселения Учебное </w:t>
      </w:r>
      <w:proofErr w:type="spell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 муниципального района КБР</w:t>
      </w:r>
      <w:r w:rsidRPr="0022625D">
        <w:rPr>
          <w:rFonts w:ascii="Times New Roman" w:hAnsi="Times New Roman"/>
          <w:sz w:val="24"/>
          <w:szCs w:val="24"/>
          <w:lang w:eastAsia="ru-RU"/>
        </w:rPr>
        <w:t xml:space="preserve"> (Приложение № 4).</w:t>
      </w:r>
    </w:p>
    <w:p w:rsidR="004D4E5F" w:rsidRPr="0022625D" w:rsidRDefault="004D4E5F" w:rsidP="001B6CA6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        5. Утвердить форму мест реестра (площадок) накопления твердых коммунальных отходов на территории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сельского поселения Учебное </w:t>
      </w:r>
      <w:proofErr w:type="spell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муниципального района КБР</w:t>
      </w:r>
      <w:r w:rsidRPr="0022625D">
        <w:rPr>
          <w:rFonts w:ascii="Times New Roman" w:hAnsi="Times New Roman"/>
          <w:sz w:val="24"/>
          <w:szCs w:val="24"/>
          <w:lang w:eastAsia="ru-RU"/>
        </w:rPr>
        <w:t xml:space="preserve"> (Приложение № 5).</w:t>
      </w:r>
    </w:p>
    <w:p w:rsidR="004D4E5F" w:rsidRPr="0022625D" w:rsidRDefault="004D4E5F" w:rsidP="001B6CA6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6.  </w:t>
      </w:r>
      <w:proofErr w:type="gramStart"/>
      <w:r w:rsidRPr="0022625D">
        <w:rPr>
          <w:rFonts w:ascii="Times New Roman" w:hAnsi="Times New Roman"/>
          <w:sz w:val="24"/>
          <w:szCs w:val="24"/>
          <w:lang w:eastAsia="ru-RU"/>
        </w:rPr>
        <w:t xml:space="preserve">Обнародовать настоящее постановление в порядке, предусмотренном Уставом сельского поселения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Учебное </w:t>
      </w:r>
      <w:proofErr w:type="spell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муниципального района КБР</w:t>
      </w:r>
      <w:r w:rsidRPr="0022625D">
        <w:rPr>
          <w:rFonts w:ascii="Times New Roman" w:hAnsi="Times New Roman"/>
          <w:sz w:val="24"/>
          <w:szCs w:val="24"/>
          <w:lang w:eastAsia="ru-RU"/>
        </w:rPr>
        <w:t xml:space="preserve"> с одновременным размещением на официальном сайте сельского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поселения Учебное </w:t>
      </w:r>
      <w:proofErr w:type="spell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муниципального КБР</w:t>
      </w:r>
      <w:r w:rsidRPr="0022625D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        7. Настоящее Постановление вступает в силу с 1 января </w:t>
      </w:r>
      <w:smartTag w:uri="urn:schemas-microsoft-com:office:smarttags" w:element="metricconverter">
        <w:smartTagPr>
          <w:attr w:name="ProductID" w:val="2019 г"/>
        </w:smartTagPr>
        <w:r w:rsidRPr="0022625D">
          <w:rPr>
            <w:rFonts w:ascii="Times New Roman" w:hAnsi="Times New Roman"/>
            <w:sz w:val="24"/>
            <w:szCs w:val="24"/>
            <w:lang w:eastAsia="ru-RU"/>
          </w:rPr>
          <w:t>2019 г</w:t>
        </w:r>
      </w:smartTag>
      <w:r w:rsidRPr="0022625D">
        <w:rPr>
          <w:rFonts w:ascii="Times New Roman" w:hAnsi="Times New Roman"/>
          <w:sz w:val="24"/>
          <w:szCs w:val="24"/>
          <w:lang w:eastAsia="ru-RU"/>
        </w:rPr>
        <w:t>.</w:t>
      </w:r>
    </w:p>
    <w:p w:rsidR="004D4E5F" w:rsidRPr="0022625D" w:rsidRDefault="004D4E5F" w:rsidP="001B6CA6">
      <w:pPr>
        <w:spacing w:after="0" w:line="240" w:lineRule="auto"/>
        <w:ind w:left="-426" w:right="-284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22625D">
        <w:rPr>
          <w:rFonts w:ascii="Times New Roman" w:hAnsi="Times New Roman"/>
          <w:kern w:val="2"/>
          <w:sz w:val="24"/>
          <w:szCs w:val="24"/>
          <w:lang w:eastAsia="ru-RU"/>
        </w:rPr>
        <w:t xml:space="preserve">         8. Контроль за исполнением настоящего Постановления оставляю за собой.</w:t>
      </w:r>
    </w:p>
    <w:p w:rsidR="004D4E5F" w:rsidRPr="0022625D" w:rsidRDefault="004D4E5F" w:rsidP="001B6CA6">
      <w:pPr>
        <w:spacing w:after="0" w:line="240" w:lineRule="auto"/>
        <w:ind w:left="-426" w:right="-284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F360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Глава сельского поселения Учебное</w:t>
      </w:r>
    </w:p>
    <w:p w:rsidR="004D4E5F" w:rsidRPr="0022625D" w:rsidRDefault="004D4E5F" w:rsidP="00F3608A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2625D">
        <w:rPr>
          <w:rFonts w:ascii="Times New Roman" w:hAnsi="Times New Roman"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КБР                  П.П. Пшеничников</w:t>
      </w: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Приложение  №1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к постановлению местной администрации 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сельского поселения Учебное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2625D">
        <w:rPr>
          <w:rFonts w:ascii="Times New Roman" w:hAnsi="Times New Roman"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КБР</w:t>
      </w:r>
    </w:p>
    <w:p w:rsidR="004D4E5F" w:rsidRPr="0022625D" w:rsidRDefault="002F16C3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 20.12.2018 г. № 113</w:t>
      </w:r>
      <w:r w:rsidR="004D4E5F" w:rsidRPr="0022625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sub_1013"/>
      <w:r w:rsidRPr="0022625D">
        <w:rPr>
          <w:rFonts w:ascii="Times New Roman" w:hAnsi="Times New Roman"/>
          <w:b/>
          <w:sz w:val="24"/>
          <w:szCs w:val="24"/>
          <w:lang w:eastAsia="ru-RU"/>
        </w:rPr>
        <w:t>Правила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2625D">
        <w:rPr>
          <w:rFonts w:ascii="Times New Roman" w:hAnsi="Times New Roman"/>
          <w:b/>
          <w:sz w:val="24"/>
          <w:szCs w:val="24"/>
          <w:lang w:eastAsia="ru-RU"/>
        </w:rPr>
        <w:t xml:space="preserve">создания мест (площадок) накопления твердых коммунальных отходов на территории </w:t>
      </w:r>
      <w:r w:rsidRPr="0022625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сельского поселения </w:t>
      </w:r>
      <w:proofErr w:type="gramStart"/>
      <w:r w:rsidRPr="0022625D">
        <w:rPr>
          <w:rFonts w:ascii="Times New Roman" w:hAnsi="Times New Roman"/>
          <w:b/>
          <w:bCs/>
          <w:sz w:val="24"/>
          <w:szCs w:val="24"/>
          <w:lang w:eastAsia="ru-RU"/>
        </w:rPr>
        <w:t>Учебное</w:t>
      </w:r>
      <w:proofErr w:type="gramEnd"/>
      <w:r w:rsidR="0098753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2F16C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2625D">
        <w:rPr>
          <w:rFonts w:ascii="Times New Roman" w:hAnsi="Times New Roman"/>
          <w:b/>
          <w:bCs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муниципального района КБР.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1. Настоящие Правила создания мест (площадок) накопления твердых коммунальных отходов (далее ТКО) устанавливают процедуру определения мест размещения контейнерных площадок для сбора ТКО  на территории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сельского поселения </w:t>
      </w:r>
      <w:proofErr w:type="gram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Учебное</w:t>
      </w:r>
      <w:proofErr w:type="gramEnd"/>
      <w:r w:rsidR="002F16C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муниципального района КБР</w:t>
      </w:r>
      <w:r w:rsidRPr="0022625D">
        <w:rPr>
          <w:rFonts w:ascii="Times New Roman" w:hAnsi="Times New Roman"/>
          <w:sz w:val="24"/>
          <w:szCs w:val="24"/>
          <w:lang w:eastAsia="ru-RU"/>
        </w:rPr>
        <w:t>.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2. Настоящие Правила действует на всей территории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сельского поселения </w:t>
      </w:r>
      <w:proofErr w:type="gram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Учебное</w:t>
      </w:r>
      <w:proofErr w:type="gramEnd"/>
      <w:r w:rsidR="002F16C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муниципального района КБР</w:t>
      </w:r>
      <w:r w:rsidRPr="0022625D">
        <w:rPr>
          <w:rFonts w:ascii="Times New Roman" w:hAnsi="Times New Roman"/>
          <w:sz w:val="24"/>
          <w:szCs w:val="24"/>
          <w:lang w:eastAsia="ru-RU"/>
        </w:rPr>
        <w:t xml:space="preserve"> и обязательны для всех юридических и физических лиц.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3. Места (площадки) накопления твердых коммунальных отходов создаются местной администрацией сельского поселения </w:t>
      </w:r>
      <w:proofErr w:type="gram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Учебное</w:t>
      </w:r>
      <w:proofErr w:type="gramEnd"/>
      <w:r w:rsidR="002F16C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22625D">
        <w:rPr>
          <w:rFonts w:ascii="Times New Roman" w:hAnsi="Times New Roman"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КБР, за исключением установленных законодательством Российской Федерации случаев, когда такая обязанность лежит на других лицах. </w:t>
      </w:r>
      <w:proofErr w:type="gramStart"/>
      <w:r w:rsidRPr="0022625D">
        <w:rPr>
          <w:rFonts w:ascii="Times New Roman" w:hAnsi="Times New Roman"/>
          <w:sz w:val="24"/>
          <w:szCs w:val="24"/>
          <w:lang w:eastAsia="ru-RU"/>
        </w:rPr>
        <w:t xml:space="preserve">Местная администрация сельского поселения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>Учебное</w:t>
      </w:r>
      <w:r w:rsidR="002F16C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22625D">
        <w:rPr>
          <w:rFonts w:ascii="Times New Roman" w:hAnsi="Times New Roman"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КБР создаёт места (площадки) накопления твердых коммунальных отходов путем принятия решения в соответствии с требованиями правил благоустройства территории сельского поселения, требованиями законодательства Российской Федерации в области санитарно-эпидемиологического благополучия населения и иного законодательства Российской Федерации, устанавливающего требования к местам (площадкам) накопления твердых коммунальных отходов. </w:t>
      </w:r>
      <w:proofErr w:type="gramEnd"/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4. Определение места (площадки) накопления твердых коммунальных отходов </w:t>
      </w:r>
      <w:proofErr w:type="gramStart"/>
      <w:r w:rsidRPr="0022625D"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22625D">
        <w:rPr>
          <w:rFonts w:ascii="Times New Roman" w:hAnsi="Times New Roman"/>
          <w:sz w:val="24"/>
          <w:szCs w:val="24"/>
          <w:lang w:eastAsia="ru-RU"/>
        </w:rPr>
        <w:t xml:space="preserve">далее - контейнерной площадки ТКО), осуществляет постоянно действующей комиссии по определению места размещения контейнерных площадок для сбора ТКО на территории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сельского поселения Учебное </w:t>
      </w:r>
      <w:proofErr w:type="spell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муниципального района КБР</w:t>
      </w:r>
      <w:r w:rsidRPr="0022625D">
        <w:rPr>
          <w:rFonts w:ascii="Times New Roman" w:hAnsi="Times New Roman"/>
          <w:sz w:val="24"/>
          <w:szCs w:val="24"/>
          <w:lang w:eastAsia="ru-RU"/>
        </w:rPr>
        <w:t xml:space="preserve"> состав которой, утверждается постановлением  местной администрации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>сельского поселения Учебное</w:t>
      </w:r>
      <w:r w:rsidR="002F16C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муниципального района КБР.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5.  В случае</w:t>
      </w:r>
      <w:proofErr w:type="gramStart"/>
      <w:r w:rsidRPr="0022625D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22625D">
        <w:rPr>
          <w:rFonts w:ascii="Times New Roman" w:hAnsi="Times New Roman"/>
          <w:sz w:val="24"/>
          <w:szCs w:val="24"/>
          <w:lang w:eastAsia="ru-RU"/>
        </w:rPr>
        <w:t xml:space="preserve"> если в соответствии с законодательством Российской Федерации обязанность по созданию места (площадки) накопления твердых коммунальных отходов лежит на других лицах, такие лица согласовывают создание места (площадки) накопления твердых коммунальных отходов с комиссией местной администрации сельского поселения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>Учебное</w:t>
      </w:r>
      <w:r w:rsidR="002F16C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22625D">
        <w:rPr>
          <w:rFonts w:ascii="Times New Roman" w:hAnsi="Times New Roman"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 на основании письменной заявки </w:t>
      </w:r>
      <w:bookmarkStart w:id="1" w:name="P42"/>
      <w:bookmarkEnd w:id="1"/>
      <w:r w:rsidRPr="0022625D">
        <w:rPr>
          <w:rFonts w:ascii="Times New Roman" w:hAnsi="Times New Roman"/>
          <w:sz w:val="24"/>
          <w:szCs w:val="24"/>
          <w:lang w:eastAsia="ru-RU"/>
        </w:rPr>
        <w:t>по форме, согласно приложению 1 к настоящим Правилам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6. Комиссия рассматривает заявку в срок не позднее 10 календарных дней со дня ее поступления. 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7. 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комиссия запрашивает позицию соответствующего территориального органа федерального органа исполнительной власти, уполномоченного осуществлять федеральный государственный санитарно-эпидемиологический надзор (далее - запрос).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По получению  ответа на запрос заявителю направляется соответствующее уведомление.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lastRenderedPageBreak/>
        <w:t>8. По результатам рассмотрения заявки комиссия принимает решение о согласовании или отказе в согласовании создания места (площадки) накопления твердых коммунальных отходов.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9. Основаниями отказа комиссии в согласовании создания места (площадки) накопления твердых коммунальных отходов являются: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а) несоответствие заявки установленной форме;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б) несоответствие места (площадки) накопления твердых коммунальных отходов требованиям правил благоустройства территории сельского поселения Учебное</w:t>
      </w:r>
      <w:r w:rsidR="002F16C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2625D">
        <w:rPr>
          <w:rFonts w:ascii="Times New Roman" w:hAnsi="Times New Roman"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КБР,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накопления твердых коммунальных отходов.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10. О принятом решении уполномоченный орган уведомляет заявителя в срок, установленный </w:t>
      </w:r>
      <w:hyperlink r:id="rId9" w:tooltip="’’Об утверждении Правил обустройства мест (площадок) накопления твердых коммунальных отходов и ведения их реестра’’Постановление Правительства РФ от 31.08.2018 N 1039Статус: вступает в силу с 01.01.2019" w:history="1">
        <w:r w:rsidRPr="0022625D">
          <w:rPr>
            <w:rFonts w:ascii="Times New Roman" w:hAnsi="Times New Roman"/>
            <w:sz w:val="24"/>
            <w:szCs w:val="24"/>
            <w:u w:val="single"/>
            <w:lang w:eastAsia="ru-RU"/>
          </w:rPr>
          <w:t xml:space="preserve">пунктами 6 </w:t>
        </w:r>
      </w:hyperlink>
      <w:r w:rsidRPr="0022625D">
        <w:rPr>
          <w:rFonts w:ascii="Times New Roman" w:hAnsi="Times New Roman"/>
          <w:sz w:val="24"/>
          <w:szCs w:val="24"/>
          <w:lang w:eastAsia="ru-RU"/>
        </w:rPr>
        <w:t xml:space="preserve"> и </w:t>
      </w:r>
      <w:hyperlink r:id="rId10" w:tooltip="’’Об утверждении Правил обустройства мест (площадок) накопления твердых коммунальных отходов и ведения их реестра’’Постановление Правительства РФ от 31.08.2018 N 1039Статус: вступает в силу с 01.01.2019" w:history="1">
        <w:r w:rsidRPr="0022625D">
          <w:rPr>
            <w:rFonts w:ascii="Times New Roman" w:hAnsi="Times New Roman"/>
            <w:sz w:val="24"/>
            <w:szCs w:val="24"/>
            <w:u w:val="single"/>
            <w:lang w:eastAsia="ru-RU"/>
          </w:rPr>
          <w:t xml:space="preserve">7 настоящих Правил </w:t>
        </w:r>
      </w:hyperlink>
      <w:r w:rsidRPr="0022625D">
        <w:rPr>
          <w:rFonts w:ascii="Times New Roman" w:hAnsi="Times New Roman"/>
          <w:sz w:val="24"/>
          <w:szCs w:val="24"/>
          <w:lang w:eastAsia="ru-RU"/>
        </w:rPr>
        <w:t>. В решении об отказе в согласовании создания места (площадки) накопления твердых коммунальных отходов в обязательном порядке указывается основание такого отказа.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11. После устранения основания отказа в согласовании создания места (площадки) накопления твердых коммунальных отходов заявитель вправе повторно обратиться в комиссию за согласованием создания места (площадки) накопления твердых коммунальных отходов в порядке, установленном настоящим разделом Правил.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12. На земельном участке многоквартирного дома рассмотрение вопроса размещения контейнерной площадки может осуществляться местной </w:t>
      </w:r>
      <w:bookmarkEnd w:id="0"/>
      <w:r w:rsidRPr="0022625D">
        <w:rPr>
          <w:rFonts w:ascii="Times New Roman" w:hAnsi="Times New Roman"/>
          <w:sz w:val="24"/>
          <w:szCs w:val="24"/>
          <w:lang w:eastAsia="ru-RU"/>
        </w:rPr>
        <w:t xml:space="preserve">администрацией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>сельского поселения Учебное</w:t>
      </w:r>
      <w:r w:rsidR="002F16C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муниципального района КБР</w:t>
      </w:r>
      <w:r w:rsidRPr="0022625D">
        <w:rPr>
          <w:rFonts w:ascii="Times New Roman" w:hAnsi="Times New Roman"/>
          <w:sz w:val="24"/>
          <w:szCs w:val="24"/>
          <w:lang w:eastAsia="ru-RU"/>
        </w:rPr>
        <w:t>, собственниками жилья.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13. </w:t>
      </w:r>
      <w:proofErr w:type="gramStart"/>
      <w:r w:rsidRPr="0022625D">
        <w:rPr>
          <w:rFonts w:ascii="Times New Roman" w:hAnsi="Times New Roman"/>
          <w:sz w:val="24"/>
          <w:szCs w:val="24"/>
          <w:lang w:eastAsia="ru-RU"/>
        </w:rPr>
        <w:t xml:space="preserve">Рассмотрение вопроса размещения контейнерной площадки на муниципальном земельном участке и на земельном участке пользование, на который не разграничено на территории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>сельского поселения Учебное</w:t>
      </w:r>
      <w:r w:rsidR="002F16C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муниципального района КБР</w:t>
      </w:r>
      <w:r w:rsidRPr="0022625D">
        <w:rPr>
          <w:rFonts w:ascii="Times New Roman" w:hAnsi="Times New Roman"/>
          <w:sz w:val="24"/>
          <w:szCs w:val="24"/>
          <w:lang w:eastAsia="ru-RU"/>
        </w:rPr>
        <w:t xml:space="preserve"> находится в компетенции постоянно действующей комиссии по определению места размещения контейнерных площадок для сбора ТКО на территории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сельского поселения Учебное </w:t>
      </w:r>
      <w:proofErr w:type="spell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муниципального района КБР.</w:t>
      </w:r>
      <w:proofErr w:type="gramEnd"/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14. Место установки контейнерной площадки ТКО определяется в соответствии с действующим законодательством Российской Федерации, санитарными нормами и правилами, при визуальном осмотре территории существующего и предлагаемого места размещения контейнерных площадок для сбора ТКО.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15. Место установки контейнерной площадки определяется на свободном земельном участке, в том числе от подземных и воздушных коммуникаций, возможности подъезда и проведения маневровых работ спецтехники осуществляющей сбор и вывоз ТКО.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16. Запрещается устанавливать контейнера на проезжей части, тротуарах, газонах.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17. Запрещается самовольная установка контейнеров без согласования с  местной администрацией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сельского поселения </w:t>
      </w:r>
      <w:proofErr w:type="gram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Учебное</w:t>
      </w:r>
      <w:proofErr w:type="gramEnd"/>
      <w:r w:rsidR="002F16C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муниципального района КБР</w:t>
      </w:r>
      <w:r w:rsidRPr="0022625D">
        <w:rPr>
          <w:rFonts w:ascii="Times New Roman" w:hAnsi="Times New Roman"/>
          <w:sz w:val="24"/>
          <w:szCs w:val="24"/>
          <w:lang w:eastAsia="ru-RU"/>
        </w:rPr>
        <w:t>.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18. Допускается временная (на срок до 1 суток) установка контейнеров для сбора строительных отходов вблизи мест производства ремонтных, аварийных работ и работ по уборке территории, выполняемых юридическими и физическими лицами. При проведении культурно- массовых мероприятий. Места временной установки контейнеров должны быть согласованы с собственником, пользователем территории, где планируется</w:t>
      </w:r>
      <w:r w:rsidR="002F16C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22625D">
        <w:rPr>
          <w:rFonts w:ascii="Times New Roman" w:hAnsi="Times New Roman"/>
          <w:sz w:val="24"/>
          <w:szCs w:val="24"/>
          <w:lang w:eastAsia="ru-RU"/>
        </w:rPr>
        <w:t>разместить контейнер</w:t>
      </w:r>
      <w:proofErr w:type="gramEnd"/>
      <w:r w:rsidRPr="0022625D">
        <w:rPr>
          <w:rFonts w:ascii="Times New Roman" w:hAnsi="Times New Roman"/>
          <w:sz w:val="24"/>
          <w:szCs w:val="24"/>
          <w:lang w:eastAsia="ru-RU"/>
        </w:rPr>
        <w:t>.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A14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E4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2625D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22625D">
        <w:rPr>
          <w:rFonts w:ascii="Times New Roman" w:hAnsi="Times New Roman"/>
          <w:sz w:val="24"/>
          <w:szCs w:val="24"/>
        </w:rPr>
        <w:t xml:space="preserve">к Правилам </w:t>
      </w:r>
      <w:r w:rsidRPr="0022625D">
        <w:rPr>
          <w:rFonts w:ascii="Times New Roman" w:hAnsi="Times New Roman"/>
          <w:bCs/>
          <w:sz w:val="24"/>
          <w:szCs w:val="24"/>
        </w:rPr>
        <w:t xml:space="preserve">создания мест(площадок) </w:t>
      </w: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22625D">
        <w:rPr>
          <w:rFonts w:ascii="Times New Roman" w:hAnsi="Times New Roman"/>
          <w:bCs/>
          <w:sz w:val="24"/>
          <w:szCs w:val="24"/>
        </w:rPr>
        <w:t xml:space="preserve">накопления твердых коммунальных отходов 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на территории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>сельского поселения  Учебное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proofErr w:type="spell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муниципального района КБР.</w:t>
      </w: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ФОРМА</w:t>
      </w:r>
    </w:p>
    <w:p w:rsidR="004D4E5F" w:rsidRPr="0022625D" w:rsidRDefault="004D4E5F" w:rsidP="001B6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В местную администрацию сельского поселения 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22625D">
        <w:rPr>
          <w:rFonts w:ascii="Times New Roman" w:hAnsi="Times New Roman"/>
          <w:sz w:val="24"/>
          <w:szCs w:val="24"/>
          <w:lang w:eastAsia="ru-RU"/>
        </w:rPr>
        <w:t>Учебное</w:t>
      </w:r>
      <w:proofErr w:type="gramEnd"/>
      <w:r w:rsidR="00962E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2625D">
        <w:rPr>
          <w:rFonts w:ascii="Times New Roman" w:hAnsi="Times New Roman"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КБР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от_______________________________________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625D">
        <w:rPr>
          <w:rFonts w:ascii="Times New Roman" w:hAnsi="Times New Roman"/>
          <w:sz w:val="24"/>
          <w:szCs w:val="24"/>
        </w:rPr>
        <w:t xml:space="preserve">(для юридических лиц, в том числе органов государственной власти 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625D">
        <w:rPr>
          <w:rFonts w:ascii="Times New Roman" w:hAnsi="Times New Roman"/>
          <w:sz w:val="24"/>
          <w:szCs w:val="24"/>
        </w:rPr>
        <w:t>и местного самоуправления, - полное наименование и основной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625D">
        <w:rPr>
          <w:rFonts w:ascii="Times New Roman" w:hAnsi="Times New Roman"/>
          <w:sz w:val="24"/>
          <w:szCs w:val="24"/>
        </w:rPr>
        <w:t>государственный регистрационный номер записи в ЕГРЮЛ, фактический адрес;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625D">
        <w:rPr>
          <w:rFonts w:ascii="Times New Roman" w:hAnsi="Times New Roman"/>
          <w:sz w:val="24"/>
          <w:szCs w:val="24"/>
        </w:rPr>
        <w:t xml:space="preserve">для индивидуальных предпринимателей - фамилия, имя, отчество, 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625D">
        <w:rPr>
          <w:rFonts w:ascii="Times New Roman" w:hAnsi="Times New Roman"/>
          <w:sz w:val="24"/>
          <w:szCs w:val="24"/>
        </w:rPr>
        <w:t>основной государственный регистрационный номер записи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625D">
        <w:rPr>
          <w:rFonts w:ascii="Times New Roman" w:hAnsi="Times New Roman"/>
          <w:sz w:val="24"/>
          <w:szCs w:val="24"/>
        </w:rPr>
        <w:t xml:space="preserve"> в ЕГРИП, адрес регистрации по месту жительства;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625D">
        <w:rPr>
          <w:rFonts w:ascii="Times New Roman" w:hAnsi="Times New Roman"/>
          <w:sz w:val="24"/>
          <w:szCs w:val="24"/>
        </w:rPr>
        <w:t xml:space="preserve">для физических лиц - фамилия, имя, отчество, 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625D">
        <w:rPr>
          <w:rFonts w:ascii="Times New Roman" w:hAnsi="Times New Roman"/>
          <w:sz w:val="24"/>
          <w:szCs w:val="24"/>
        </w:rPr>
        <w:t>серия, номер и дата выдачи паспорта или иного документа,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625D">
        <w:rPr>
          <w:rFonts w:ascii="Times New Roman" w:hAnsi="Times New Roman"/>
          <w:sz w:val="24"/>
          <w:szCs w:val="24"/>
        </w:rPr>
        <w:t xml:space="preserve">удостоверяющего личность в соответствии с законодательством РФ, 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625D">
        <w:rPr>
          <w:rFonts w:ascii="Times New Roman" w:hAnsi="Times New Roman"/>
          <w:sz w:val="24"/>
          <w:szCs w:val="24"/>
        </w:rPr>
        <w:t>адрес регистрации по месту жительства, контактные данные)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ЗАЯВКА</w:t>
      </w:r>
    </w:p>
    <w:p w:rsidR="004D4E5F" w:rsidRPr="0022625D" w:rsidRDefault="004D4E5F" w:rsidP="001B6CA6">
      <w:pPr>
        <w:autoSpaceDE w:val="0"/>
        <w:autoSpaceDN w:val="0"/>
        <w:adjustRightInd w:val="0"/>
        <w:spacing w:after="108" w:line="240" w:lineRule="auto"/>
        <w:ind w:firstLine="567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Прошу 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согласовывать  создание места (площадки) накопления твердых коммунальных отходов  </w:t>
      </w:r>
      <w:proofErr w:type="gram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в</w:t>
      </w:r>
      <w:proofErr w:type="gramEnd"/>
      <w:r w:rsidRPr="0022625D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</w:t>
      </w:r>
      <w:r w:rsidR="00372416">
        <w:rPr>
          <w:rFonts w:ascii="Times New Roman" w:hAnsi="Times New Roman"/>
          <w:sz w:val="24"/>
          <w:szCs w:val="24"/>
          <w:lang w:eastAsia="ru-RU"/>
        </w:rPr>
        <w:t>_______</w:t>
      </w:r>
      <w:r w:rsidRPr="0022625D">
        <w:rPr>
          <w:rFonts w:ascii="Times New Roman" w:hAnsi="Times New Roman"/>
          <w:sz w:val="24"/>
          <w:szCs w:val="24"/>
          <w:lang w:eastAsia="ru-RU"/>
        </w:rPr>
        <w:t>______</w:t>
      </w:r>
    </w:p>
    <w:p w:rsidR="004D4E5F" w:rsidRPr="0022625D" w:rsidRDefault="004D4E5F" w:rsidP="001B6CA6">
      <w:pPr>
        <w:autoSpaceDE w:val="0"/>
        <w:autoSpaceDN w:val="0"/>
        <w:adjustRightInd w:val="0"/>
        <w:spacing w:after="108" w:line="240" w:lineRule="auto"/>
        <w:ind w:firstLine="567"/>
        <w:jc w:val="center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(указать </w:t>
      </w:r>
      <w:r w:rsidRPr="0022625D">
        <w:rPr>
          <w:rFonts w:ascii="Times New Roman" w:hAnsi="Times New Roman"/>
          <w:sz w:val="24"/>
          <w:szCs w:val="24"/>
          <w:lang w:eastAsia="ru-RU"/>
        </w:rPr>
        <w:t>населенный пункт</w:t>
      </w:r>
      <w:r w:rsidR="00962E8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>муниципального образования</w:t>
      </w:r>
      <w:proofErr w:type="gramStart"/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)</w:t>
      </w:r>
      <w:proofErr w:type="gramEnd"/>
    </w:p>
    <w:p w:rsidR="004D4E5F" w:rsidRPr="0022625D" w:rsidRDefault="004D4E5F" w:rsidP="001B6CA6">
      <w:pPr>
        <w:autoSpaceDE w:val="0"/>
        <w:autoSpaceDN w:val="0"/>
        <w:adjustRightInd w:val="0"/>
        <w:spacing w:before="220"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по________________________________________________________________________________________________</w:t>
      </w:r>
      <w:r w:rsidR="00372416">
        <w:rPr>
          <w:rFonts w:ascii="Times New Roman" w:hAnsi="Times New Roman"/>
          <w:sz w:val="24"/>
          <w:szCs w:val="24"/>
          <w:lang w:eastAsia="ru-RU"/>
        </w:rPr>
        <w:t>_______________________________________________________</w:t>
      </w:r>
    </w:p>
    <w:p w:rsidR="004D4E5F" w:rsidRPr="0022625D" w:rsidRDefault="004D4E5F" w:rsidP="001B6CA6">
      <w:pPr>
        <w:autoSpaceDE w:val="0"/>
        <w:autoSpaceDN w:val="0"/>
        <w:adjustRightInd w:val="0"/>
        <w:spacing w:before="220"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(адрес и (или) географические координаты мест (площадок) накопления твердых коммунальных отходов)</w:t>
      </w:r>
    </w:p>
    <w:p w:rsidR="004D4E5F" w:rsidRPr="0022625D" w:rsidRDefault="004D4E5F" w:rsidP="001B6C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«___» ___________ 20___ г.           ___________________ </w:t>
      </w:r>
      <w:r w:rsidR="00372416"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22625D">
        <w:rPr>
          <w:rFonts w:ascii="Times New Roman" w:hAnsi="Times New Roman"/>
          <w:sz w:val="24"/>
          <w:szCs w:val="24"/>
          <w:lang w:eastAsia="ru-RU"/>
        </w:rPr>
        <w:t>__________________</w:t>
      </w:r>
    </w:p>
    <w:p w:rsidR="004D4E5F" w:rsidRPr="0022625D" w:rsidRDefault="004D4E5F" w:rsidP="00A148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                                 </w:t>
      </w:r>
      <w:r w:rsidR="00372416">
        <w:rPr>
          <w:rFonts w:ascii="Times New Roman" w:hAnsi="Times New Roman"/>
          <w:sz w:val="24"/>
          <w:szCs w:val="24"/>
          <w:lang w:eastAsia="ru-RU"/>
        </w:rPr>
        <w:t xml:space="preserve">                      </w:t>
      </w:r>
      <w:r w:rsidRPr="0022625D">
        <w:rPr>
          <w:rFonts w:ascii="Times New Roman" w:hAnsi="Times New Roman"/>
          <w:sz w:val="24"/>
          <w:szCs w:val="24"/>
          <w:lang w:eastAsia="ru-RU"/>
        </w:rPr>
        <w:t xml:space="preserve"> подпись заявителя          </w:t>
      </w:r>
      <w:r w:rsidR="00372416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22625D">
        <w:rPr>
          <w:rFonts w:ascii="Times New Roman" w:hAnsi="Times New Roman"/>
          <w:sz w:val="24"/>
          <w:szCs w:val="24"/>
          <w:lang w:eastAsia="ru-RU"/>
        </w:rPr>
        <w:t xml:space="preserve">  Ф.И.О. заявителя</w:t>
      </w:r>
    </w:p>
    <w:p w:rsidR="004D4E5F" w:rsidRPr="0022625D" w:rsidRDefault="004D4E5F" w:rsidP="001B6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lastRenderedPageBreak/>
        <w:t>Приложение  №2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к постановлению местной администрации 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сельского поселения Учебное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2625D">
        <w:rPr>
          <w:rFonts w:ascii="Times New Roman" w:hAnsi="Times New Roman"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КБР</w:t>
      </w:r>
    </w:p>
    <w:p w:rsidR="004D4E5F" w:rsidRPr="0022625D" w:rsidRDefault="002F16C3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 20.12.2018 г. № 113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2625D">
        <w:rPr>
          <w:rFonts w:ascii="Times New Roman" w:hAnsi="Times New Roman"/>
          <w:b/>
          <w:bCs/>
          <w:sz w:val="24"/>
          <w:szCs w:val="24"/>
          <w:lang w:eastAsia="ru-RU"/>
        </w:rPr>
        <w:t>Правила ведения реестра</w:t>
      </w:r>
      <w:r w:rsidR="00962E8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22625D">
        <w:rPr>
          <w:rFonts w:ascii="Times New Roman" w:hAnsi="Times New Roman"/>
          <w:b/>
          <w:sz w:val="24"/>
          <w:szCs w:val="24"/>
          <w:lang w:eastAsia="ru-RU"/>
        </w:rPr>
        <w:t>мест (площадок) накопления твердых коммунальных отходов</w:t>
      </w:r>
      <w:r w:rsidRPr="0022625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на территории сельского поселения </w:t>
      </w:r>
      <w:proofErr w:type="gramStart"/>
      <w:r w:rsidRPr="0022625D">
        <w:rPr>
          <w:rFonts w:ascii="Times New Roman" w:hAnsi="Times New Roman"/>
          <w:b/>
          <w:bCs/>
          <w:sz w:val="24"/>
          <w:szCs w:val="24"/>
          <w:lang w:eastAsia="ru-RU"/>
        </w:rPr>
        <w:t>Учебное</w:t>
      </w:r>
      <w:proofErr w:type="gramEnd"/>
      <w:r w:rsidR="002F16C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2625D">
        <w:rPr>
          <w:rFonts w:ascii="Times New Roman" w:hAnsi="Times New Roman"/>
          <w:b/>
          <w:bCs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муниципального КБР.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2625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I. Общие положения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1. Настоящие Правила определяют правила формирования и ведения реестра мест (площадок) накопления твердых коммунальных отходов, требования к содержанию указанного реестра.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2. Места (площадки) накопления твердых коммунальных отходов должны соответствовать требованиям законодательства Российской Федерации в области санитарно-эпидемиологического благополучия населения и иного законодательства Российской Федерации, а также правилам благоустройства территории сельского поселения </w:t>
      </w:r>
      <w:proofErr w:type="gramStart"/>
      <w:r w:rsidRPr="0022625D">
        <w:rPr>
          <w:rFonts w:ascii="Times New Roman" w:hAnsi="Times New Roman"/>
          <w:sz w:val="24"/>
          <w:szCs w:val="24"/>
          <w:lang w:eastAsia="ru-RU"/>
        </w:rPr>
        <w:t>Учебное</w:t>
      </w:r>
      <w:proofErr w:type="gramEnd"/>
      <w:r w:rsidR="002F16C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2625D">
        <w:rPr>
          <w:rFonts w:ascii="Times New Roman" w:hAnsi="Times New Roman"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КБР. 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2625D">
        <w:rPr>
          <w:rFonts w:ascii="Times New Roman" w:hAnsi="Times New Roman"/>
          <w:b/>
          <w:bCs/>
          <w:sz w:val="24"/>
          <w:szCs w:val="24"/>
          <w:lang w:eastAsia="ru-RU"/>
        </w:rPr>
        <w:t>II. Правила формирования и ведения реестра мест (площадок) накопления твердых коммунальных отходов, требования к его содержанию.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1. Реестр мест (площадок) накопления твердых коммунальных отходов (далее - реестр) представляет собой базу данных о местах (площадках) накопления твердых коммунальных отходов.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2. Реестр ведется на бумажном носителе и в электронном виде  местной администрацией сельского поселения </w:t>
      </w:r>
      <w:proofErr w:type="gramStart"/>
      <w:r w:rsidR="002F16C3">
        <w:rPr>
          <w:rFonts w:ascii="Times New Roman" w:hAnsi="Times New Roman"/>
          <w:sz w:val="24"/>
          <w:szCs w:val="24"/>
          <w:lang w:eastAsia="ru-RU"/>
        </w:rPr>
        <w:t>Учебное</w:t>
      </w:r>
      <w:proofErr w:type="gramEnd"/>
      <w:r w:rsidR="002F16C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2625D">
        <w:rPr>
          <w:rFonts w:ascii="Times New Roman" w:hAnsi="Times New Roman"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КБР.   Сведения в реестр вносятся в течение 5 рабочих дней со дня принятия решения о внесении в него сведений о создании места (площадки) накопления твердых коммунальных отходов.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3. В течение 10 рабочих дней со дня внесения в реестр сведений о создании места (площадки) накопления твердых коммунальных отходов такие сведения размещаются на официальном сайте местной администрации сельского поселения </w:t>
      </w:r>
      <w:r w:rsidR="002F16C3">
        <w:rPr>
          <w:rFonts w:ascii="Times New Roman" w:hAnsi="Times New Roman"/>
          <w:sz w:val="24"/>
          <w:szCs w:val="24"/>
          <w:lang w:eastAsia="ru-RU"/>
        </w:rPr>
        <w:t xml:space="preserve">Учебное </w:t>
      </w:r>
      <w:r w:rsidRPr="0022625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2625D">
        <w:rPr>
          <w:rFonts w:ascii="Times New Roman" w:hAnsi="Times New Roman"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КБР с соблюдением требований законодательства Российской Федерации о персональных данных. 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4. Реестр ведется на государственном языке Российской Федерации.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5. В соответствии с пунктом 5 </w:t>
      </w:r>
      <w:hyperlink r:id="rId11" w:tooltip="’’Об отходах производства и потребления (с изменениями на 29 июля 2018 года)’’Федеральный закон от 24.06.1998 N 89-ФЗСтатус: действующая редакция (действ. с 30.07.2018)" w:history="1">
        <w:r w:rsidRPr="0022625D">
          <w:rPr>
            <w:rFonts w:ascii="Times New Roman" w:hAnsi="Times New Roman"/>
            <w:sz w:val="24"/>
            <w:szCs w:val="24"/>
            <w:u w:val="single"/>
            <w:lang w:eastAsia="ru-RU"/>
          </w:rPr>
          <w:t xml:space="preserve">статьи 13 Федерального закона "Об отходах производства и потребления" </w:t>
        </w:r>
      </w:hyperlink>
      <w:r w:rsidRPr="0022625D">
        <w:rPr>
          <w:rFonts w:ascii="Times New Roman" w:hAnsi="Times New Roman"/>
          <w:sz w:val="24"/>
          <w:szCs w:val="24"/>
          <w:lang w:eastAsia="ru-RU"/>
        </w:rPr>
        <w:t xml:space="preserve"> реестр включает в себя следующие разделы: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данные о нахождении мест (площадок) накопления твердых коммунальных отходов;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данные о технических характеристиках мест (площадок) накопления твердых коммунальных отходов;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данные о собственниках мест (площадок) накопления твердых коммунальных отходов;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данные об источниках образования твердых коммунальных отходов, которые складируются в местах (на площадках) накопления твердых коммунальных отходов.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6. Раздел "Данные о нахождении мест (площадок) накопления твердых коммунальных отходов" содержит сведения об адресе и (или) географических координатах мест (площадок) накопления твердых коммунальных отходов, а также схему размещения мест (площадок) накопления твердых коммунальных отходов.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Схема размещения мест (площадок) накопления твердых коммунальных отходов отражает данные о нахождении мест (площадок) накопления твердых коммунальных отходов на карте соответствующего муниципального образования масштаба 1:2000.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7. Раздел "Данные о технических характеристиках мест (площадок) накопления </w:t>
      </w:r>
      <w:r w:rsidRPr="0022625D">
        <w:rPr>
          <w:rFonts w:ascii="Times New Roman" w:hAnsi="Times New Roman"/>
          <w:sz w:val="24"/>
          <w:szCs w:val="24"/>
          <w:lang w:eastAsia="ru-RU"/>
        </w:rPr>
        <w:lastRenderedPageBreak/>
        <w:t>твердых коммунальных отходов" содержит сведения об используемом покрытии, площади, количестве размещенных и планируемых к размещению контейнеров и бункеров с указанием их объема.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8. Раздел "Данные о собственниках мест (площадок) накопления твердых коммунальных отходов" содержит сведения: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для юридических лиц, в том числе органов государственной власти и местного самоуправления, - полное наименование и основной государственный регистрационный номер записи в Едином государственном реестре юридических лиц, фактический адрес;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для индивидуальных предпринимателей - фамилия, имя, отчество,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жительства;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для физических лиц - фамилия, имя, отчество, серия, номер и дата выдачи паспорта или иного документа, удостоверяющего личность в соответствии с законодательством Российской Федерации, адрес регистрации по месту жительства, контактные данные.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9. Раздел "Данные об источниках образования твердых коммунальных отходов, которые складируются в местах (на площадках) накопления твердых коммунальных отходов" содержит 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отходов.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10. В случае если место (площадка) накопления твердых коммунальных отходов создано органом местного самоуправления, сведения о таком месте (площадке) накопления твердых коммунальных отходов подлежат включению в реестр в срок не позднее 3 рабочих дней со дня принятия решения о его создании.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11. В случае если место (площадка) накопления твердых коммунальных отходов создано заявителем, он обязан обратиться в постоянно действующую комиссию с заявкой о включении сведений о месте (площадке) накопления твердых коммунальных отходов в реестр не позднее 3 рабочих дней со дня начала его использования.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12. Заявитель направляет в постоянно действующую комиссию заявку о включении сведений о месте (площадке) накопления твердых коммунальных отходов в реестр по форме, установленной местной администрацией сельского поселения </w:t>
      </w:r>
      <w:proofErr w:type="gramStart"/>
      <w:r w:rsidRPr="0022625D">
        <w:rPr>
          <w:rFonts w:ascii="Times New Roman" w:hAnsi="Times New Roman"/>
          <w:sz w:val="24"/>
          <w:szCs w:val="24"/>
          <w:lang w:eastAsia="ru-RU"/>
        </w:rPr>
        <w:t>Учебное</w:t>
      </w:r>
      <w:proofErr w:type="gramEnd"/>
      <w:r w:rsidR="002F16C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2625D">
        <w:rPr>
          <w:rFonts w:ascii="Times New Roman" w:hAnsi="Times New Roman"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КБР согласно приложению к настоящему Порядку.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Заявитель предоставляет в постоянно действующую комиссию  согласие на обработку персональных данных.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13. Рассмотрение заявки о включении сведений о месте (площадке) накопления твердых коммунальных отходов в реестр осуществляется постоянно действующей комиссией в течение 10 рабочих дней со дня ее получения.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14. По результатам рассмотрения заявки о включении сведений о месте (площадке) накопления твердых коммунальных отходов в реестр постоянно действующая комиссия принимает решение о включении сведений о месте (площадке) накопления твердых коммунальных отходов в реестр или об отказе во включении таких сведений в реестр.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15. Решение об отказе во включении сведений о месте (площадке) накопления твердых коммунальных отходов в реестр принимается в следующих случаях: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а) несоответствие заявки о включении сведений о месте (площадке) накопления твердых коммунальных отходов в реестр установленной форме;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б) наличие в заявке о включении сведений о месте (площадке) накопления твердых коммунальных отходов в реестр недостоверной информации;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в) отсутствие согласования постоянно действующей комиссии создания места (площадки) накопления твердых коммунальных отходов.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16. В решении об отказе во включении сведений о месте (площадке) накопления </w:t>
      </w:r>
      <w:r w:rsidRPr="0022625D">
        <w:rPr>
          <w:rFonts w:ascii="Times New Roman" w:hAnsi="Times New Roman"/>
          <w:sz w:val="24"/>
          <w:szCs w:val="24"/>
          <w:lang w:eastAsia="ru-RU"/>
        </w:rPr>
        <w:lastRenderedPageBreak/>
        <w:t>твердых коммунальных отходов в реестр в обязательном порядке указывается основание такого отказа.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17. Постоянно действующая комиссия уведомляет заявителя о принятом решении в течение 3 рабочих дней со дня его принятия.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18. После устранения основания отказа, но не позднее 30 дней со дня получения решения об отказе во включении сведений о месте (площадке) накопления твердых коммунальных отходов в реестр заявитель вправе повторно обратиться в постоянно действующую комиссию с заявкой о включении сведений о месте (площадке) накопления твердых коммунальных отходов в реестр. Заявка, поступившая в постоянно действующую комиссию повторно, рассматривается в порядке и сроки, которые установлены </w:t>
      </w:r>
      <w:hyperlink r:id="rId12" w:tooltip="’’Об утверждении Правил обустройства мест (площадок) накопления твердых коммунальных отходов и ведения их реестра’’Постановление Правительства РФ от 31.08.2018 N 1039Статус: вступает в силу с 01.01.2019" w:history="1">
        <w:r w:rsidRPr="0022625D">
          <w:rPr>
            <w:rFonts w:ascii="Times New Roman" w:hAnsi="Times New Roman"/>
            <w:sz w:val="24"/>
            <w:szCs w:val="24"/>
            <w:u w:val="single"/>
            <w:lang w:eastAsia="ru-RU"/>
          </w:rPr>
          <w:t xml:space="preserve">пунктами 12 </w:t>
        </w:r>
      </w:hyperlink>
      <w:r w:rsidRPr="0022625D">
        <w:rPr>
          <w:rFonts w:ascii="Times New Roman" w:hAnsi="Times New Roman"/>
          <w:sz w:val="24"/>
          <w:szCs w:val="24"/>
          <w:lang w:eastAsia="ru-RU"/>
        </w:rPr>
        <w:t>-</w:t>
      </w:r>
      <w:hyperlink r:id="rId13" w:tooltip="’’Об утверждении Правил обустройства мест (площадок) накопления твердых коммунальных отходов и ведения их реестра’’Постановление Правительства РФ от 31.08.2018 N 1039Статус: вступает в силу с 01.01.2019" w:history="1">
        <w:r w:rsidRPr="0022625D">
          <w:rPr>
            <w:rFonts w:ascii="Times New Roman" w:hAnsi="Times New Roman"/>
            <w:sz w:val="24"/>
            <w:szCs w:val="24"/>
            <w:u w:val="single"/>
            <w:lang w:eastAsia="ru-RU"/>
          </w:rPr>
          <w:t xml:space="preserve">17 настоящих Правил </w:t>
        </w:r>
      </w:hyperlink>
      <w:r w:rsidRPr="0022625D">
        <w:rPr>
          <w:rFonts w:ascii="Times New Roman" w:hAnsi="Times New Roman"/>
          <w:sz w:val="24"/>
          <w:szCs w:val="24"/>
          <w:lang w:eastAsia="ru-RU"/>
        </w:rPr>
        <w:t>.</w:t>
      </w:r>
    </w:p>
    <w:p w:rsidR="004D4E5F" w:rsidRPr="0022625D" w:rsidRDefault="004D4E5F" w:rsidP="00E43C8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19. Заявитель обязан сообщать в постоянно действующую комиссию о любых изменениях сведений, содержащихся в реестре, в срок не позднее 5 рабочих дней со дня наступления таких изменений путем направления соответствующего извещения на бумажном носителе</w:t>
      </w:r>
    </w:p>
    <w:p w:rsidR="004D4E5F" w:rsidRPr="0022625D" w:rsidRDefault="004D4E5F" w:rsidP="00E43C8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A148A6">
      <w:pPr>
        <w:spacing w:after="0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2625D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к Правилам ведения реестра</w:t>
      </w:r>
      <w:r w:rsidRPr="0022625D">
        <w:rPr>
          <w:rFonts w:ascii="Times New Roman" w:hAnsi="Times New Roman"/>
          <w:sz w:val="24"/>
          <w:szCs w:val="24"/>
          <w:lang w:eastAsia="ru-RU"/>
        </w:rPr>
        <w:t xml:space="preserve"> мест 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(площадок) накопления твердых коммунальных отходов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на территории сельского поселения 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22625D">
        <w:rPr>
          <w:rFonts w:ascii="Times New Roman" w:hAnsi="Times New Roman"/>
          <w:bCs/>
          <w:sz w:val="24"/>
          <w:szCs w:val="24"/>
          <w:lang w:eastAsia="ru-RU"/>
        </w:rPr>
        <w:t>Учебное</w:t>
      </w:r>
      <w:r w:rsidR="002F16C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Прохладненского</w:t>
      </w:r>
      <w:proofErr w:type="spellEnd"/>
      <w:r w:rsidR="002F16C3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муниципального КБР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ФОРМА</w:t>
      </w:r>
    </w:p>
    <w:p w:rsidR="004D4E5F" w:rsidRPr="0022625D" w:rsidRDefault="004D4E5F" w:rsidP="001B6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В местную администрацию сельского поселения 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22625D">
        <w:rPr>
          <w:rFonts w:ascii="Times New Roman" w:hAnsi="Times New Roman"/>
          <w:sz w:val="24"/>
          <w:szCs w:val="24"/>
          <w:lang w:eastAsia="ru-RU"/>
        </w:rPr>
        <w:t>Учебное</w:t>
      </w:r>
      <w:proofErr w:type="gramEnd"/>
      <w:r w:rsidR="002F16C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2625D">
        <w:rPr>
          <w:rFonts w:ascii="Times New Roman" w:hAnsi="Times New Roman"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КБР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от_______________________________________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625D">
        <w:rPr>
          <w:rFonts w:ascii="Times New Roman" w:hAnsi="Times New Roman"/>
          <w:sz w:val="24"/>
          <w:szCs w:val="24"/>
        </w:rPr>
        <w:t xml:space="preserve">(для юридических лиц, в том числе органов государственной власти 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625D">
        <w:rPr>
          <w:rFonts w:ascii="Times New Roman" w:hAnsi="Times New Roman"/>
          <w:sz w:val="24"/>
          <w:szCs w:val="24"/>
        </w:rPr>
        <w:t>и местного самоуправления, - полное наименование, фактический адрес;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625D">
        <w:rPr>
          <w:rFonts w:ascii="Times New Roman" w:hAnsi="Times New Roman"/>
          <w:sz w:val="24"/>
          <w:szCs w:val="24"/>
        </w:rPr>
        <w:t xml:space="preserve">для индивидуальных предпринимателей - фамилия, имя, отчество, 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625D">
        <w:rPr>
          <w:rFonts w:ascii="Times New Roman" w:hAnsi="Times New Roman"/>
          <w:sz w:val="24"/>
          <w:szCs w:val="24"/>
        </w:rPr>
        <w:t xml:space="preserve"> адрес регистрации по месту жительства;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625D">
        <w:rPr>
          <w:rFonts w:ascii="Times New Roman" w:hAnsi="Times New Roman"/>
          <w:sz w:val="24"/>
          <w:szCs w:val="24"/>
        </w:rPr>
        <w:t xml:space="preserve">для физических лиц - фамилия, имя, отчество, 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625D">
        <w:rPr>
          <w:rFonts w:ascii="Times New Roman" w:hAnsi="Times New Roman"/>
          <w:sz w:val="24"/>
          <w:szCs w:val="24"/>
        </w:rPr>
        <w:t>адрес регистрации по месту жительства, контактные данные)</w:t>
      </w:r>
    </w:p>
    <w:p w:rsidR="004D4E5F" w:rsidRPr="0022625D" w:rsidRDefault="004D4E5F" w:rsidP="001B6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ЗАЯВКА</w:t>
      </w:r>
    </w:p>
    <w:p w:rsidR="004D4E5F" w:rsidRPr="0022625D" w:rsidRDefault="004D4E5F" w:rsidP="001B6CA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autoSpaceDE w:val="0"/>
        <w:autoSpaceDN w:val="0"/>
        <w:adjustRightInd w:val="0"/>
        <w:spacing w:after="108" w:line="240" w:lineRule="auto"/>
        <w:ind w:firstLine="567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Прошу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>включить сведения о месте (площадке) накопления твердых коммунальных отходов в реестр.</w:t>
      </w:r>
    </w:p>
    <w:p w:rsidR="004D4E5F" w:rsidRPr="0022625D" w:rsidRDefault="004D4E5F" w:rsidP="001B6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1. Данные о нахождении мест (площадок) накопления твердых коммунальных отходов:</w:t>
      </w:r>
    </w:p>
    <w:p w:rsidR="004D4E5F" w:rsidRPr="0022625D" w:rsidRDefault="004D4E5F" w:rsidP="001B6CA6">
      <w:pPr>
        <w:autoSpaceDE w:val="0"/>
        <w:autoSpaceDN w:val="0"/>
        <w:adjustRightInd w:val="0"/>
        <w:spacing w:after="108" w:line="240" w:lineRule="auto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 w:rsidRPr="0022625D">
        <w:rPr>
          <w:rFonts w:ascii="Times New Roman" w:hAnsi="Times New Roman"/>
          <w:bCs/>
          <w:sz w:val="24"/>
          <w:szCs w:val="24"/>
          <w:lang w:eastAsia="ru-RU"/>
        </w:rPr>
        <w:t>______________________________________________________________________</w:t>
      </w:r>
    </w:p>
    <w:p w:rsidR="004D4E5F" w:rsidRPr="0022625D" w:rsidRDefault="004D4E5F" w:rsidP="001B6CA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(адрес и (или) географические координаты места (площадки) накопления твердых коммунальных отходов) </w:t>
      </w:r>
    </w:p>
    <w:p w:rsidR="004D4E5F" w:rsidRPr="0022625D" w:rsidRDefault="004D4E5F" w:rsidP="001B6CA6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2. Данные о технических характеристиках мест (площадок) накопления твердых коммунальных отходов:</w:t>
      </w:r>
    </w:p>
    <w:p w:rsidR="004D4E5F" w:rsidRPr="0022625D" w:rsidRDefault="004D4E5F" w:rsidP="001B6CA6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_______________________________________________________________________________________________.</w:t>
      </w:r>
    </w:p>
    <w:p w:rsidR="004D4E5F" w:rsidRPr="0022625D" w:rsidRDefault="004D4E5F" w:rsidP="001B6CA6">
      <w:pPr>
        <w:autoSpaceDE w:val="0"/>
        <w:autoSpaceDN w:val="0"/>
        <w:adjustRightInd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(сведения об используемом покрытии, площади, количестве размещенных и планируемых к размещению контейнеров и бункеров с указанием их объема    &lt;1&gt;)</w:t>
      </w:r>
    </w:p>
    <w:p w:rsidR="004D4E5F" w:rsidRPr="0022625D" w:rsidRDefault="004D4E5F" w:rsidP="001B6CA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3. Данные о собственнике мест (площадок) накопления твердых коммунальных отходов:</w:t>
      </w:r>
    </w:p>
    <w:p w:rsidR="004D4E5F" w:rsidRPr="0022625D" w:rsidRDefault="004D4E5F" w:rsidP="001B6CA6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</w:t>
      </w:r>
    </w:p>
    <w:p w:rsidR="004D4E5F" w:rsidRPr="0022625D" w:rsidRDefault="004D4E5F" w:rsidP="001B6CA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(для юридических лиц, в том числе органов государственной власти и местного самоуправления, - полное наименование и основной государственный регистрационный номер записи в Едином государственном реестре юридических лиц, фактический адрес;</w:t>
      </w:r>
    </w:p>
    <w:p w:rsidR="004D4E5F" w:rsidRPr="0022625D" w:rsidRDefault="004D4E5F" w:rsidP="001B6CA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lastRenderedPageBreak/>
        <w:t>для индивидуальных предпринимателей - фамилия, имя, отчество,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жительства;</w:t>
      </w:r>
    </w:p>
    <w:p w:rsidR="004D4E5F" w:rsidRPr="0022625D" w:rsidRDefault="004D4E5F" w:rsidP="001B6CA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для физических лиц - фамилия, имя, отчество, серия, номер и дата выдачи паспорта или иного документа, удостоверяющего личность в соответствии с законодательством Российской Федерации, адрес регистрации по месту жительства, контактные данные)</w:t>
      </w:r>
    </w:p>
    <w:p w:rsidR="004D4E5F" w:rsidRPr="0022625D" w:rsidRDefault="004D4E5F" w:rsidP="001B6CA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4.  Данные об источниках образования твердых коммунальных отходов, которые складируются в местах (на площадках) накопления твердых коммунальных отходов:</w:t>
      </w:r>
    </w:p>
    <w:p w:rsidR="004D4E5F" w:rsidRPr="0022625D" w:rsidRDefault="004D4E5F" w:rsidP="001B6CA6">
      <w:pPr>
        <w:autoSpaceDE w:val="0"/>
        <w:autoSpaceDN w:val="0"/>
        <w:adjustRightInd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 (сведения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отходов)</w:t>
      </w:r>
    </w:p>
    <w:p w:rsidR="004D4E5F" w:rsidRPr="0022625D" w:rsidRDefault="004D4E5F" w:rsidP="001B6C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Приложение:</w:t>
      </w:r>
    </w:p>
    <w:p w:rsidR="004D4E5F" w:rsidRPr="0022625D" w:rsidRDefault="004D4E5F" w:rsidP="001B6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1. Схема размещения мест (площадок) накопления твердых коммунальных отходов) .</w:t>
      </w:r>
    </w:p>
    <w:p w:rsidR="004D4E5F" w:rsidRPr="0022625D" w:rsidRDefault="004D4E5F" w:rsidP="001B6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«___» ___________ 20___ г.           ___________________ __________________</w:t>
      </w:r>
    </w:p>
    <w:p w:rsidR="004D4E5F" w:rsidRPr="0022625D" w:rsidRDefault="004D4E5F" w:rsidP="00AC42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подпись заявителя            Ф.И.О. заявителя</w:t>
      </w: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E43C84">
      <w:pPr>
        <w:spacing w:after="0" w:line="240" w:lineRule="auto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872D2B">
      <w:pPr>
        <w:spacing w:after="0" w:line="240" w:lineRule="auto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872D2B">
      <w:pPr>
        <w:spacing w:after="0" w:line="240" w:lineRule="auto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lastRenderedPageBreak/>
        <w:t>Приложение  №3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к постановлению местной администрации 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сельского поселения Учебное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2625D">
        <w:rPr>
          <w:rFonts w:ascii="Times New Roman" w:hAnsi="Times New Roman"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КБР</w:t>
      </w:r>
    </w:p>
    <w:p w:rsidR="004D4E5F" w:rsidRPr="0022625D" w:rsidRDefault="002F16C3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 20.12.2018 г. № 113</w:t>
      </w:r>
      <w:r w:rsidR="004D4E5F" w:rsidRPr="0022625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2625D">
        <w:rPr>
          <w:rFonts w:ascii="Times New Roman" w:hAnsi="Times New Roman"/>
          <w:b/>
          <w:bCs/>
          <w:sz w:val="24"/>
          <w:szCs w:val="24"/>
          <w:lang w:eastAsia="ru-RU"/>
        </w:rPr>
        <w:t>СОСТАВ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2625D">
        <w:rPr>
          <w:rFonts w:ascii="Times New Roman" w:hAnsi="Times New Roman"/>
          <w:b/>
          <w:sz w:val="24"/>
          <w:szCs w:val="24"/>
          <w:lang w:eastAsia="ru-RU"/>
        </w:rPr>
        <w:t xml:space="preserve">постоянно действующей комиссии по определению  мест размещения контейнерных площадок для сбора твердых коммунальных отходов </w:t>
      </w:r>
      <w:r w:rsidRPr="0022625D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Pr="0022625D">
        <w:rPr>
          <w:rFonts w:ascii="Times New Roman" w:hAnsi="Times New Roman"/>
          <w:b/>
          <w:sz w:val="24"/>
          <w:szCs w:val="24"/>
          <w:lang w:eastAsia="ru-RU"/>
        </w:rPr>
        <w:t xml:space="preserve">территории </w:t>
      </w:r>
      <w:r w:rsidRPr="0022625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сельского поселения </w:t>
      </w:r>
      <w:proofErr w:type="gramStart"/>
      <w:r w:rsidRPr="0022625D">
        <w:rPr>
          <w:rFonts w:ascii="Times New Roman" w:hAnsi="Times New Roman"/>
          <w:b/>
          <w:bCs/>
          <w:sz w:val="24"/>
          <w:szCs w:val="24"/>
          <w:lang w:eastAsia="ru-RU"/>
        </w:rPr>
        <w:t>Учебное</w:t>
      </w:r>
      <w:proofErr w:type="gramEnd"/>
      <w:r w:rsidR="002F16C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2625D">
        <w:rPr>
          <w:rFonts w:ascii="Times New Roman" w:hAnsi="Times New Roman"/>
          <w:b/>
          <w:bCs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муниципального района КБР</w:t>
      </w:r>
    </w:p>
    <w:p w:rsidR="004D4E5F" w:rsidRPr="0022625D" w:rsidRDefault="004D4E5F" w:rsidP="001B6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AF507B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Председатель комиссии – глава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сельского поселения </w:t>
      </w:r>
      <w:proofErr w:type="gram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Учебное</w:t>
      </w:r>
      <w:proofErr w:type="gramEnd"/>
      <w:r w:rsidR="002F16C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муниципального района КБР. - –  </w:t>
      </w:r>
      <w:r>
        <w:rPr>
          <w:rFonts w:ascii="Times New Roman" w:hAnsi="Times New Roman"/>
          <w:bCs/>
          <w:sz w:val="24"/>
          <w:szCs w:val="24"/>
          <w:lang w:eastAsia="ru-RU"/>
        </w:rPr>
        <w:t>Пшеничников П.П.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Заместитель председателя комиссии – начальник отдела по экономике,  муниципальному имуществу социальным и организационным вопросам местной администрации сельского поселения </w:t>
      </w:r>
      <w:proofErr w:type="gramStart"/>
      <w:r w:rsidRPr="0022625D">
        <w:rPr>
          <w:rFonts w:ascii="Times New Roman" w:hAnsi="Times New Roman"/>
          <w:sz w:val="24"/>
          <w:szCs w:val="24"/>
          <w:lang w:eastAsia="ru-RU"/>
        </w:rPr>
        <w:t>Учебное</w:t>
      </w:r>
      <w:proofErr w:type="gramEnd"/>
      <w:r w:rsidR="002F16C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муниципального района КБР.-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Бегма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 А.П.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Члены комиссии: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1. Ведущий специалист местной администрации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сельского поселения </w:t>
      </w:r>
      <w:proofErr w:type="gram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Учебное</w:t>
      </w:r>
      <w:proofErr w:type="gramEnd"/>
      <w:r w:rsidR="002F16C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муниципального района КБР. –  </w:t>
      </w:r>
      <w:r>
        <w:rPr>
          <w:rFonts w:ascii="Times New Roman" w:hAnsi="Times New Roman"/>
          <w:bCs/>
          <w:sz w:val="24"/>
          <w:szCs w:val="24"/>
          <w:lang w:eastAsia="ru-RU"/>
        </w:rPr>
        <w:t>Воронина А.А.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bCs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Начальник отдела - г</w:t>
      </w:r>
      <w:r w:rsidRPr="0022625D">
        <w:rPr>
          <w:rFonts w:ascii="Times New Roman" w:hAnsi="Times New Roman"/>
          <w:sz w:val="24"/>
          <w:szCs w:val="24"/>
          <w:lang w:eastAsia="ru-RU"/>
        </w:rPr>
        <w:t xml:space="preserve">лавный бухгалтер  местной администрации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>сельского поселения Учебное</w:t>
      </w:r>
      <w:r w:rsidR="002F16C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муниципального района КБР. </w:t>
      </w:r>
      <w:proofErr w:type="gramStart"/>
      <w:r>
        <w:rPr>
          <w:rFonts w:ascii="Times New Roman" w:hAnsi="Times New Roman"/>
          <w:bCs/>
          <w:sz w:val="24"/>
          <w:szCs w:val="24"/>
          <w:lang w:eastAsia="ru-RU"/>
        </w:rPr>
        <w:t>–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П</w:t>
      </w:r>
      <w:proofErr w:type="gramEnd"/>
      <w:r>
        <w:rPr>
          <w:rFonts w:ascii="Times New Roman" w:hAnsi="Times New Roman"/>
          <w:bCs/>
          <w:sz w:val="24"/>
          <w:szCs w:val="24"/>
          <w:lang w:eastAsia="ru-RU"/>
        </w:rPr>
        <w:t>шукова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 И.А.</w:t>
      </w:r>
    </w:p>
    <w:p w:rsidR="004D4E5F" w:rsidRDefault="004D4E5F" w:rsidP="001B6CA6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bCs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3. Депутат  Совета местного самоуправления местной администрации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сельского поселения </w:t>
      </w:r>
      <w:proofErr w:type="gram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Учебное</w:t>
      </w:r>
      <w:proofErr w:type="gramEnd"/>
      <w:r w:rsidR="002F16C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муниципального района КБР.-</w:t>
      </w:r>
    </w:p>
    <w:p w:rsidR="004D4E5F" w:rsidRDefault="004D4E5F" w:rsidP="001B6CA6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Бибоев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 Ш.А.</w:t>
      </w:r>
    </w:p>
    <w:p w:rsidR="004D4E5F" w:rsidRDefault="004D4E5F" w:rsidP="001B6CA6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Коба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 Н.О.</w:t>
      </w:r>
    </w:p>
    <w:p w:rsidR="004D4E5F" w:rsidRDefault="004D4E5F" w:rsidP="001B6CA6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-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Поливцева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 Л.А.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bCs/>
          <w:sz w:val="24"/>
          <w:szCs w:val="24"/>
          <w:lang w:eastAsia="ru-RU"/>
        </w:rPr>
      </w:pPr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(по согласованию).</w:t>
      </w:r>
    </w:p>
    <w:p w:rsidR="004D4E5F" w:rsidRPr="0022625D" w:rsidRDefault="004D4E5F" w:rsidP="001B6CA6">
      <w:pPr>
        <w:spacing w:after="0" w:line="240" w:lineRule="auto"/>
        <w:ind w:left="-142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4.Член общественного совета при главе местной администрации сельского поселения </w:t>
      </w:r>
      <w:proofErr w:type="gramStart"/>
      <w:r w:rsidRPr="0022625D">
        <w:rPr>
          <w:rFonts w:ascii="Times New Roman" w:hAnsi="Times New Roman"/>
          <w:sz w:val="24"/>
          <w:szCs w:val="24"/>
          <w:lang w:eastAsia="ru-RU"/>
        </w:rPr>
        <w:t>Учебное</w:t>
      </w:r>
      <w:proofErr w:type="gramEnd"/>
      <w:r w:rsidR="002F16C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2625D">
        <w:rPr>
          <w:rFonts w:ascii="Times New Roman" w:hAnsi="Times New Roman"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КБР  - </w:t>
      </w:r>
    </w:p>
    <w:p w:rsidR="004D4E5F" w:rsidRPr="0022625D" w:rsidRDefault="004D4E5F" w:rsidP="001B6CA6">
      <w:pPr>
        <w:spacing w:after="0" w:line="240" w:lineRule="auto"/>
        <w:ind w:left="-142" w:firstLine="426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22625D">
        <w:rPr>
          <w:rFonts w:ascii="Times New Roman" w:hAnsi="Times New Roman"/>
          <w:sz w:val="24"/>
          <w:szCs w:val="24"/>
          <w:u w:val="single"/>
          <w:lang w:eastAsia="ru-RU"/>
        </w:rPr>
        <w:t xml:space="preserve"> ( по согласованию).</w:t>
      </w:r>
    </w:p>
    <w:p w:rsidR="004D4E5F" w:rsidRPr="0022625D" w:rsidRDefault="004D4E5F" w:rsidP="001B6CA6">
      <w:pPr>
        <w:spacing w:after="0" w:line="240" w:lineRule="auto"/>
        <w:ind w:left="-142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5. Председатель Совета женщин сельского поселения Учебное </w:t>
      </w:r>
      <w:proofErr w:type="spellStart"/>
      <w:r w:rsidRPr="0022625D">
        <w:rPr>
          <w:rFonts w:ascii="Times New Roman" w:hAnsi="Times New Roman"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КБР – </w:t>
      </w:r>
      <w:r w:rsidRPr="0022625D">
        <w:rPr>
          <w:rFonts w:ascii="Times New Roman" w:hAnsi="Times New Roman"/>
          <w:sz w:val="24"/>
          <w:szCs w:val="24"/>
          <w:u w:val="single"/>
          <w:lang w:eastAsia="ru-RU"/>
        </w:rPr>
        <w:t>( по согласованию).</w:t>
      </w: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A421C7">
      <w:pPr>
        <w:spacing w:after="0" w:line="240" w:lineRule="auto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2F16C3">
      <w:pPr>
        <w:spacing w:after="0" w:line="240" w:lineRule="auto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540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lastRenderedPageBreak/>
        <w:t>Приложение  №4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к постановлению местной администрации 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сельского поселения Учебное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2625D">
        <w:rPr>
          <w:rFonts w:ascii="Times New Roman" w:hAnsi="Times New Roman"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КБР</w:t>
      </w:r>
    </w:p>
    <w:p w:rsidR="004D4E5F" w:rsidRPr="0022625D" w:rsidRDefault="002F16C3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 20.12.2018 г. № 113</w:t>
      </w:r>
      <w:r w:rsidR="004D4E5F" w:rsidRPr="0022625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2625D">
        <w:rPr>
          <w:rFonts w:ascii="Times New Roman" w:hAnsi="Times New Roman"/>
          <w:b/>
          <w:sz w:val="24"/>
          <w:szCs w:val="24"/>
          <w:lang w:eastAsia="ru-RU"/>
        </w:rPr>
        <w:t>ПОЛОЖЕНИЕ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2625D">
        <w:rPr>
          <w:rFonts w:ascii="Times New Roman" w:hAnsi="Times New Roman"/>
          <w:b/>
          <w:sz w:val="24"/>
          <w:szCs w:val="24"/>
          <w:lang w:eastAsia="ru-RU"/>
        </w:rPr>
        <w:t xml:space="preserve">о постоянно действующей комиссии по определению мест размещения контейнерных площадок для сбора ТКО  на территории </w:t>
      </w:r>
      <w:r w:rsidRPr="0022625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сельского поселения </w:t>
      </w:r>
      <w:proofErr w:type="gramStart"/>
      <w:r w:rsidRPr="0022625D">
        <w:rPr>
          <w:rFonts w:ascii="Times New Roman" w:hAnsi="Times New Roman"/>
          <w:b/>
          <w:bCs/>
          <w:sz w:val="24"/>
          <w:szCs w:val="24"/>
          <w:lang w:eastAsia="ru-RU"/>
        </w:rPr>
        <w:t>Учебное</w:t>
      </w:r>
      <w:proofErr w:type="gramEnd"/>
      <w:r w:rsidR="002F16C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2625D">
        <w:rPr>
          <w:rFonts w:ascii="Times New Roman" w:hAnsi="Times New Roman"/>
          <w:b/>
          <w:bCs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муниципального района КБР.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D4E5F" w:rsidRPr="0022625D" w:rsidRDefault="004D4E5F" w:rsidP="00A421C7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2625D">
        <w:rPr>
          <w:rFonts w:ascii="Times New Roman" w:hAnsi="Times New Roman"/>
          <w:b/>
          <w:sz w:val="24"/>
          <w:szCs w:val="24"/>
          <w:lang w:eastAsia="ru-RU"/>
        </w:rPr>
        <w:t xml:space="preserve">1.Общие положения. 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1.1. Комиссия по определению мест размещения контейнерных площадок для сбора ТКО на территории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сельского поселения </w:t>
      </w:r>
      <w:proofErr w:type="spell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УчебноеПрохладненского</w:t>
      </w:r>
      <w:proofErr w:type="spellEnd"/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муниципального района КБР</w:t>
      </w:r>
      <w:r w:rsidRPr="0022625D">
        <w:rPr>
          <w:rFonts w:ascii="Times New Roman" w:hAnsi="Times New Roman"/>
          <w:sz w:val="24"/>
          <w:szCs w:val="24"/>
          <w:lang w:eastAsia="ru-RU"/>
        </w:rPr>
        <w:t xml:space="preserve"> (далее по тексту – Комиссия) является постоянно действующим коллегиальным органом для рассмотрения вопросов, касающихся определения мест размещения контейнерных площадок для сбора ТКО на  территории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сельского поселения Учебное </w:t>
      </w:r>
      <w:proofErr w:type="spell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муниципального района КБР</w:t>
      </w:r>
      <w:r w:rsidRPr="0022625D">
        <w:rPr>
          <w:rFonts w:ascii="Times New Roman" w:hAnsi="Times New Roman"/>
          <w:sz w:val="24"/>
          <w:szCs w:val="24"/>
          <w:lang w:eastAsia="ru-RU"/>
        </w:rPr>
        <w:t>.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1.2. В своей деятельности Комиссия руководствуется Жилищным кодексом Российской Федерации, Градостроительным кодексом Российской Федерации, Федеральными законами от 24.06.1998 года № 89-ФЗ «Об отходах производства и потребления», от 10.01.2002 №7-ФЗ «Об охране окружающей среды», от 06.10.2003 года № 131 –ФЗ «Об общих принципах организации местного самоуправления в Российской Федерации», Правилами и нормами технической эксплуатации жилищного фонда, утвержденными Постановлением Госстроя России от 27.09.2003 года № 170, </w:t>
      </w:r>
      <w:proofErr w:type="spellStart"/>
      <w:r w:rsidRPr="0022625D">
        <w:rPr>
          <w:rFonts w:ascii="Times New Roman" w:hAnsi="Times New Roman"/>
          <w:sz w:val="24"/>
          <w:szCs w:val="24"/>
          <w:lang w:eastAsia="ru-RU"/>
        </w:rPr>
        <w:t>СанПин</w:t>
      </w:r>
      <w:proofErr w:type="spellEnd"/>
      <w:r w:rsidRPr="0022625D">
        <w:rPr>
          <w:rFonts w:ascii="Times New Roman" w:hAnsi="Times New Roman"/>
          <w:sz w:val="24"/>
          <w:szCs w:val="24"/>
          <w:lang w:eastAsia="ru-RU"/>
        </w:rPr>
        <w:t xml:space="preserve"> 42-128-4690-88 «Санитарные правила содержания территорий населенных мест», утвержденными Минздравом СССР 05.08.1988 года № 4690.</w:t>
      </w:r>
    </w:p>
    <w:p w:rsidR="004D4E5F" w:rsidRPr="0022625D" w:rsidRDefault="004D4E5F" w:rsidP="001B6CA6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2625D">
        <w:rPr>
          <w:rFonts w:ascii="Times New Roman" w:hAnsi="Times New Roman"/>
          <w:b/>
          <w:sz w:val="24"/>
          <w:szCs w:val="24"/>
          <w:lang w:eastAsia="ru-RU"/>
        </w:rPr>
        <w:t>2. Цели, задачи и функции Комиссии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</w:rPr>
        <w:t xml:space="preserve">2.1.Комиссия создается </w:t>
      </w:r>
      <w:r w:rsidRPr="0022625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с целью определения </w:t>
      </w:r>
      <w:r w:rsidRPr="0022625D">
        <w:rPr>
          <w:rFonts w:ascii="Times New Roman" w:hAnsi="Times New Roman"/>
          <w:sz w:val="24"/>
          <w:szCs w:val="24"/>
          <w:lang w:eastAsia="ru-RU"/>
        </w:rPr>
        <w:t xml:space="preserve">мест размещения контейнерных площадок для сбора ТКО на территории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сельского поселения </w:t>
      </w:r>
      <w:proofErr w:type="gram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Учебное</w:t>
      </w:r>
      <w:proofErr w:type="gramEnd"/>
      <w:r w:rsidR="00CD24A7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муниципального района КБР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2.2. Комиссия в соответствии с возложенными на нее задачами выполняет следующие функции: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- определение мест размещения площадок для установки контейнеров;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- рассмотрение  заявлений и обращений граждан и юридических лиц по вопросу определения площадки (места размещения) для установки контейнеров;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- организация  выездов  на места размещения контейнерных площадок с целью их дальнейшего согласования;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- внесение предложений, направленных на определение  площадок (мест размещения) для установки контейнеров.</w:t>
      </w:r>
    </w:p>
    <w:p w:rsidR="004D4E5F" w:rsidRPr="0022625D" w:rsidRDefault="004D4E5F" w:rsidP="001B6CA6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2625D">
        <w:rPr>
          <w:rFonts w:ascii="Times New Roman" w:hAnsi="Times New Roman"/>
          <w:b/>
          <w:sz w:val="24"/>
          <w:szCs w:val="24"/>
          <w:lang w:eastAsia="ru-RU"/>
        </w:rPr>
        <w:t>3.Организация работы Комиссии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3.1.Положение о Комиссии, ее численный и персональный состав </w:t>
      </w:r>
      <w:r w:rsidRPr="0022625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утверждается и изменяется постановлением</w:t>
      </w:r>
      <w:r w:rsidRPr="0022625D">
        <w:rPr>
          <w:rFonts w:ascii="Times New Roman" w:hAnsi="Times New Roman"/>
          <w:sz w:val="24"/>
          <w:szCs w:val="24"/>
          <w:lang w:eastAsia="ru-RU"/>
        </w:rPr>
        <w:t xml:space="preserve"> местной администрации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сельского поселения Учебное </w:t>
      </w:r>
      <w:proofErr w:type="spell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муниципального района КБР.</w:t>
      </w:r>
      <w:r w:rsidRPr="0022625D">
        <w:rPr>
          <w:rFonts w:ascii="Times New Roman" w:hAnsi="Times New Roman"/>
          <w:sz w:val="24"/>
          <w:szCs w:val="24"/>
          <w:lang w:eastAsia="ru-RU"/>
        </w:rPr>
        <w:t xml:space="preserve"> Комиссия состоит из председателя, заместителя председателя, секретаря  и членов Комиссии.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3.2.Состав Комиссии должен исключать возможность возникновения конфликта интересов, который мог бы повлиять на принимаемые Комиссией решения.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3.3. Основной формой работы Комиссии являются выездные заседания с осмотром территории существующего и предлагаемого места размещения контейнерных площадок для сбора ТКО.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2625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3.4. Заседания Комиссии проводятся по мере необходимости.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lastRenderedPageBreak/>
        <w:t>3.5. Комиссия правомочна принимать решения при участии в ее работе не менее половины от общего числа ее членов. Члены комиссии осуществляют свою деятельность на общественных началах.</w:t>
      </w:r>
      <w:r w:rsidRPr="0022625D">
        <w:rPr>
          <w:rFonts w:ascii="Times New Roman" w:hAnsi="Times New Roman"/>
          <w:sz w:val="24"/>
          <w:szCs w:val="24"/>
          <w:lang w:eastAsia="ru-RU"/>
        </w:rPr>
        <w:t xml:space="preserve"> Члены комиссии участвуют в заседаниях без права замены. В случае отсутствия члена Комиссии на заседании он имеет право изложить свое мнение по рассматриваемому вопросу в письменной форме.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3.6. Решение Комиссии </w:t>
      </w:r>
      <w:r w:rsidRPr="0022625D">
        <w:rPr>
          <w:rFonts w:ascii="Times New Roman" w:hAnsi="Times New Roman"/>
          <w:sz w:val="24"/>
          <w:szCs w:val="24"/>
          <w:lang w:eastAsia="ru-RU"/>
        </w:rPr>
        <w:t>считается принятым, если за него проголосовало более половины участвующих в заседании членов Комиссии.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3.7. Руководство деятельностью Комиссии осуществляет председатель Комиссии, который несет ответственность за выполнение возложенных на Комиссию задач и осуществление функций.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Председатель Комиссии: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- определяет время проведения выездных заседаний Комиссии и круг вопросов, вносимых на ее рассмотрение;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- организует подготовку материалов для рассмотрения на Комиссии;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- определяет повестку и проводит заседания Комиссии.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2625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 отсутствие председателя Комиссии его обязанности исполняет заместитель председателя Комиссии.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2625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Секретарь Комиссии: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2625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- формирует пакет документов на рассмотрение Комиссией;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2625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- ведет и оформляет протоколы заседаний Комиссии;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2625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- при организации выездного заседания Комиссии извещает членов Комиссии о дате и времени заседания;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2625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- подготавливает проекты актов об определении мест размещения контейнеров и контейнерных площадок для сбора твердых бытовых отходов.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Члены Комиссии вправе вносить предложения о рассмотрении на заседаниях Комиссии вопросов, отнесенных к ее компетенции.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3.8. </w:t>
      </w:r>
      <w:r w:rsidRPr="0022625D">
        <w:rPr>
          <w:rFonts w:ascii="Times New Roman" w:hAnsi="Times New Roman"/>
          <w:sz w:val="24"/>
          <w:szCs w:val="24"/>
          <w:lang w:eastAsia="ru-RU"/>
        </w:rPr>
        <w:t>На заседаниях Комиссии ведется протокол, в котором указывается характер рассматриваемых вопросов. Протокол подписывается председателем и секретарем Комиссии.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3.9. Результаты работы Комиссии оформляются актом об определении места размещения контейнерной площадки. К акту прилагается графический материал.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( форма акта прилагается к данному Положению).</w:t>
      </w:r>
    </w:p>
    <w:p w:rsidR="004D4E5F" w:rsidRPr="0022625D" w:rsidRDefault="004D4E5F" w:rsidP="001B6C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 xml:space="preserve">3.10. Акт об определении места размещения контейнерной площадки утверждается главой </w:t>
      </w:r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сельского поселения </w:t>
      </w:r>
      <w:proofErr w:type="gram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Учебное</w:t>
      </w:r>
      <w:proofErr w:type="gramEnd"/>
      <w:r w:rsidR="00CD24A7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bookmarkStart w:id="2" w:name="_GoBack"/>
      <w:bookmarkEnd w:id="2"/>
      <w:proofErr w:type="spellStart"/>
      <w:r w:rsidRPr="0022625D">
        <w:rPr>
          <w:rFonts w:ascii="Times New Roman" w:hAnsi="Times New Roman"/>
          <w:bCs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муниципального района КБР</w:t>
      </w:r>
      <w:r w:rsidRPr="0022625D">
        <w:rPr>
          <w:rFonts w:ascii="Times New Roman" w:hAnsi="Times New Roman"/>
          <w:sz w:val="24"/>
          <w:szCs w:val="24"/>
          <w:lang w:eastAsia="ru-RU"/>
        </w:rPr>
        <w:t>. Утвержденный акт служит основанием для размещения контейнерной площадки и внесением в реестр.</w:t>
      </w:r>
    </w:p>
    <w:p w:rsidR="004D4E5F" w:rsidRPr="0022625D" w:rsidRDefault="004D4E5F" w:rsidP="001B6CA6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4D4E5F" w:rsidRDefault="004D4E5F" w:rsidP="00AC42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AC42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E5F" w:rsidRDefault="004D4E5F" w:rsidP="001B6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F16C3" w:rsidRDefault="002F16C3" w:rsidP="001B6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F16C3" w:rsidRDefault="002F16C3" w:rsidP="001B6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F16C3" w:rsidRDefault="002F16C3" w:rsidP="001B6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F16C3" w:rsidRDefault="002F16C3" w:rsidP="001B6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F16C3" w:rsidRDefault="002F16C3" w:rsidP="001B6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F16C3" w:rsidRDefault="002F16C3" w:rsidP="001B6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F16C3" w:rsidRPr="0022625D" w:rsidRDefault="002F16C3" w:rsidP="001B6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/>
          <w:sz w:val="20"/>
          <w:szCs w:val="20"/>
          <w:lang w:eastAsia="ru-RU"/>
        </w:rPr>
      </w:pPr>
      <w:r w:rsidRPr="0022625D">
        <w:rPr>
          <w:rFonts w:ascii="Times New Roman" w:hAnsi="Times New Roman"/>
          <w:sz w:val="20"/>
          <w:szCs w:val="20"/>
          <w:lang w:eastAsia="ru-RU"/>
        </w:rPr>
        <w:t>Приложение к Положению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22625D">
        <w:rPr>
          <w:rFonts w:ascii="Times New Roman" w:hAnsi="Times New Roman"/>
          <w:sz w:val="20"/>
          <w:szCs w:val="20"/>
          <w:lang w:eastAsia="ru-RU"/>
        </w:rPr>
        <w:t>о постоянно действующей комиссии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22625D">
        <w:rPr>
          <w:rFonts w:ascii="Times New Roman" w:hAnsi="Times New Roman"/>
          <w:sz w:val="20"/>
          <w:szCs w:val="20"/>
          <w:lang w:eastAsia="ru-RU"/>
        </w:rPr>
        <w:t>по определению мест размещения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22625D">
        <w:rPr>
          <w:rFonts w:ascii="Times New Roman" w:hAnsi="Times New Roman"/>
          <w:sz w:val="20"/>
          <w:szCs w:val="20"/>
          <w:lang w:eastAsia="ru-RU"/>
        </w:rPr>
        <w:t xml:space="preserve"> контейнерных площадок для сбора ТКО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  <w:lang w:eastAsia="ru-RU"/>
        </w:rPr>
      </w:pPr>
      <w:r w:rsidRPr="0022625D">
        <w:rPr>
          <w:rFonts w:ascii="Times New Roman" w:hAnsi="Times New Roman"/>
          <w:sz w:val="20"/>
          <w:szCs w:val="20"/>
          <w:lang w:eastAsia="ru-RU"/>
        </w:rPr>
        <w:t xml:space="preserve"> на территории </w:t>
      </w:r>
      <w:r w:rsidRPr="0022625D">
        <w:rPr>
          <w:rFonts w:ascii="Times New Roman" w:hAnsi="Times New Roman"/>
          <w:bCs/>
          <w:sz w:val="20"/>
          <w:szCs w:val="20"/>
          <w:lang w:eastAsia="ru-RU"/>
        </w:rPr>
        <w:t>сельского поселения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  <w:lang w:eastAsia="ru-RU"/>
        </w:rPr>
      </w:pPr>
      <w:proofErr w:type="spellStart"/>
      <w:r w:rsidRPr="0022625D">
        <w:rPr>
          <w:rFonts w:ascii="Times New Roman" w:hAnsi="Times New Roman"/>
          <w:bCs/>
          <w:sz w:val="20"/>
          <w:szCs w:val="20"/>
          <w:lang w:eastAsia="ru-RU"/>
        </w:rPr>
        <w:t>УчебноеПрохладненского</w:t>
      </w:r>
      <w:proofErr w:type="spellEnd"/>
      <w:r w:rsidRPr="0022625D">
        <w:rPr>
          <w:rFonts w:ascii="Times New Roman" w:hAnsi="Times New Roman"/>
          <w:bCs/>
          <w:sz w:val="20"/>
          <w:szCs w:val="20"/>
          <w:lang w:eastAsia="ru-RU"/>
        </w:rPr>
        <w:t xml:space="preserve"> муниципального района КБР.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b/>
          <w:bCs/>
          <w:sz w:val="24"/>
          <w:szCs w:val="24"/>
          <w:lang w:eastAsia="ru-RU"/>
        </w:rPr>
        <w:t>Утверждаю: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22625D">
        <w:rPr>
          <w:rFonts w:ascii="Times New Roman" w:hAnsi="Times New Roman"/>
          <w:lang w:eastAsia="ru-RU"/>
        </w:rPr>
        <w:t>председатель комиссии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u w:val="single"/>
          <w:lang w:eastAsia="ru-RU"/>
        </w:rPr>
      </w:pPr>
      <w:r w:rsidRPr="0022625D">
        <w:rPr>
          <w:rFonts w:ascii="Times New Roman" w:hAnsi="Times New Roman"/>
          <w:u w:val="single"/>
          <w:lang w:eastAsia="ru-RU"/>
        </w:rPr>
        <w:t xml:space="preserve"> Глава  </w:t>
      </w:r>
      <w:r w:rsidRPr="0022625D">
        <w:rPr>
          <w:rFonts w:ascii="Times New Roman" w:hAnsi="Times New Roman"/>
          <w:bCs/>
          <w:u w:val="single"/>
          <w:lang w:eastAsia="ru-RU"/>
        </w:rPr>
        <w:t>сельского поселения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u w:val="single"/>
          <w:lang w:eastAsia="ru-RU"/>
        </w:rPr>
      </w:pPr>
      <w:proofErr w:type="spellStart"/>
      <w:r w:rsidRPr="0022625D">
        <w:rPr>
          <w:rFonts w:ascii="Times New Roman" w:hAnsi="Times New Roman"/>
          <w:bCs/>
          <w:u w:val="single"/>
          <w:lang w:eastAsia="ru-RU"/>
        </w:rPr>
        <w:t>УчебноеПрохладненского</w:t>
      </w:r>
      <w:proofErr w:type="spellEnd"/>
      <w:r w:rsidRPr="0022625D">
        <w:rPr>
          <w:rFonts w:ascii="Times New Roman" w:hAnsi="Times New Roman"/>
          <w:bCs/>
          <w:u w:val="single"/>
          <w:lang w:eastAsia="ru-RU"/>
        </w:rPr>
        <w:t xml:space="preserve"> муниципального района КБР.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u w:val="single"/>
          <w:lang w:eastAsia="ru-RU"/>
        </w:rPr>
      </w:pP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22625D">
        <w:rPr>
          <w:rFonts w:ascii="Times New Roman" w:hAnsi="Times New Roman"/>
          <w:lang w:eastAsia="ru-RU"/>
        </w:rPr>
        <w:t>______________________________________</w:t>
      </w:r>
    </w:p>
    <w:p w:rsidR="004D4E5F" w:rsidRPr="0022625D" w:rsidRDefault="004D4E5F" w:rsidP="001B6CA6">
      <w:pPr>
        <w:spacing w:after="0" w:line="240" w:lineRule="auto"/>
        <w:rPr>
          <w:rFonts w:ascii="Times New Roman" w:hAnsi="Times New Roman"/>
          <w:lang w:eastAsia="ru-RU"/>
        </w:rPr>
      </w:pPr>
    </w:p>
    <w:p w:rsidR="004D4E5F" w:rsidRPr="0022625D" w:rsidRDefault="004D4E5F" w:rsidP="001B6CA6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22625D">
        <w:rPr>
          <w:rFonts w:ascii="Times New Roman" w:hAnsi="Times New Roman"/>
          <w:lang w:eastAsia="ru-RU"/>
        </w:rPr>
        <w:t>АКТ №_______</w:t>
      </w:r>
    </w:p>
    <w:p w:rsidR="004D4E5F" w:rsidRPr="0022625D" w:rsidRDefault="004D4E5F" w:rsidP="001B6CA6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22625D">
        <w:rPr>
          <w:rFonts w:ascii="Times New Roman" w:hAnsi="Times New Roman"/>
          <w:lang w:eastAsia="ru-RU"/>
        </w:rPr>
        <w:t>по определению места размещения контейнерной площадки</w:t>
      </w:r>
    </w:p>
    <w:p w:rsidR="004D4E5F" w:rsidRPr="0022625D" w:rsidRDefault="004D4E5F" w:rsidP="001B6CA6">
      <w:pPr>
        <w:spacing w:after="0" w:line="240" w:lineRule="auto"/>
        <w:rPr>
          <w:rFonts w:ascii="Times New Roman" w:hAnsi="Times New Roman"/>
          <w:lang w:eastAsia="ru-RU"/>
        </w:rPr>
      </w:pPr>
    </w:p>
    <w:p w:rsidR="004D4E5F" w:rsidRPr="0022625D" w:rsidRDefault="004D4E5F" w:rsidP="001B6CA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2625D">
        <w:rPr>
          <w:rFonts w:ascii="Times New Roman" w:hAnsi="Times New Roman"/>
          <w:lang w:eastAsia="ru-RU"/>
        </w:rPr>
        <w:t>«___»_______________20    г.                                                  с. Учебное</w:t>
      </w:r>
    </w:p>
    <w:p w:rsidR="004D4E5F" w:rsidRPr="0022625D" w:rsidRDefault="004D4E5F" w:rsidP="001B6CA6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2625D">
        <w:rPr>
          <w:rFonts w:ascii="Times New Roman" w:hAnsi="Times New Roman"/>
          <w:lang w:eastAsia="ru-RU"/>
        </w:rPr>
        <w:t>Комиссия в составе: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  <w:lang w:eastAsia="ru-RU"/>
        </w:rPr>
      </w:pPr>
      <w:r w:rsidRPr="0022625D">
        <w:rPr>
          <w:rFonts w:ascii="Times New Roman" w:hAnsi="Times New Roman"/>
          <w:lang w:eastAsia="ru-RU"/>
        </w:rPr>
        <w:t xml:space="preserve">Председатель комиссии – Глава </w:t>
      </w:r>
      <w:r w:rsidRPr="0022625D">
        <w:rPr>
          <w:rFonts w:ascii="Times New Roman" w:hAnsi="Times New Roman"/>
          <w:bCs/>
          <w:lang w:eastAsia="ru-RU"/>
        </w:rPr>
        <w:t xml:space="preserve">сельского поселения </w:t>
      </w:r>
      <w:proofErr w:type="spellStart"/>
      <w:r w:rsidRPr="0022625D">
        <w:rPr>
          <w:rFonts w:ascii="Times New Roman" w:hAnsi="Times New Roman"/>
          <w:bCs/>
          <w:lang w:eastAsia="ru-RU"/>
        </w:rPr>
        <w:t>УчебноеПрохладненского</w:t>
      </w:r>
      <w:proofErr w:type="spellEnd"/>
      <w:r w:rsidRPr="0022625D">
        <w:rPr>
          <w:rFonts w:ascii="Times New Roman" w:hAnsi="Times New Roman"/>
          <w:bCs/>
          <w:lang w:eastAsia="ru-RU"/>
        </w:rPr>
        <w:t xml:space="preserve"> муниципального района КБР.-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  <w:lang w:eastAsia="ru-RU"/>
        </w:rPr>
      </w:pPr>
      <w:r w:rsidRPr="0022625D">
        <w:rPr>
          <w:rFonts w:ascii="Times New Roman" w:hAnsi="Times New Roman"/>
          <w:lang w:eastAsia="ru-RU"/>
        </w:rPr>
        <w:t xml:space="preserve">Заместитель председателя комиссии – начальник отдела по экономике,  муниципальному имуществу организационным и социальным вопросам местной администрации сельского поселения </w:t>
      </w:r>
      <w:proofErr w:type="spellStart"/>
      <w:r w:rsidRPr="0022625D">
        <w:rPr>
          <w:rFonts w:ascii="Times New Roman" w:hAnsi="Times New Roman"/>
          <w:lang w:eastAsia="ru-RU"/>
        </w:rPr>
        <w:t>Учебное</w:t>
      </w:r>
      <w:r w:rsidRPr="0022625D">
        <w:rPr>
          <w:rFonts w:ascii="Times New Roman" w:hAnsi="Times New Roman"/>
          <w:bCs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Cs/>
          <w:lang w:eastAsia="ru-RU"/>
        </w:rPr>
        <w:t xml:space="preserve"> муниципального района КБР.-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2625D">
        <w:rPr>
          <w:rFonts w:ascii="Times New Roman" w:hAnsi="Times New Roman"/>
          <w:lang w:eastAsia="ru-RU"/>
        </w:rPr>
        <w:t>Члены комиссии: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bCs/>
          <w:lang w:eastAsia="ru-RU"/>
        </w:rPr>
      </w:pPr>
      <w:r w:rsidRPr="0022625D">
        <w:rPr>
          <w:rFonts w:ascii="Times New Roman" w:hAnsi="Times New Roman"/>
          <w:lang w:eastAsia="ru-RU"/>
        </w:rPr>
        <w:t xml:space="preserve">1. Ведущий специалист местной администрации </w:t>
      </w:r>
      <w:r w:rsidRPr="0022625D">
        <w:rPr>
          <w:rFonts w:ascii="Times New Roman" w:hAnsi="Times New Roman"/>
          <w:bCs/>
          <w:lang w:eastAsia="ru-RU"/>
        </w:rPr>
        <w:t xml:space="preserve">сельского поселения </w:t>
      </w:r>
      <w:proofErr w:type="spellStart"/>
      <w:r w:rsidRPr="0022625D">
        <w:rPr>
          <w:rFonts w:ascii="Times New Roman" w:hAnsi="Times New Roman"/>
          <w:bCs/>
          <w:lang w:eastAsia="ru-RU"/>
        </w:rPr>
        <w:t>УчебноеПрохладненского</w:t>
      </w:r>
      <w:proofErr w:type="spellEnd"/>
      <w:r w:rsidRPr="0022625D">
        <w:rPr>
          <w:rFonts w:ascii="Times New Roman" w:hAnsi="Times New Roman"/>
          <w:bCs/>
          <w:lang w:eastAsia="ru-RU"/>
        </w:rPr>
        <w:t xml:space="preserve"> муниципального района КБР. –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u w:val="single"/>
          <w:lang w:eastAsia="ru-RU"/>
        </w:rPr>
      </w:pP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bCs/>
          <w:lang w:eastAsia="ru-RU"/>
        </w:rPr>
      </w:pPr>
      <w:r w:rsidRPr="0022625D">
        <w:rPr>
          <w:rFonts w:ascii="Times New Roman" w:hAnsi="Times New Roman"/>
          <w:lang w:eastAsia="ru-RU"/>
        </w:rPr>
        <w:t xml:space="preserve">2. Главный бухгалтер-главный специалист  местной администрации </w:t>
      </w:r>
      <w:r w:rsidRPr="0022625D">
        <w:rPr>
          <w:rFonts w:ascii="Times New Roman" w:hAnsi="Times New Roman"/>
          <w:bCs/>
          <w:lang w:eastAsia="ru-RU"/>
        </w:rPr>
        <w:t xml:space="preserve">сельского поселения </w:t>
      </w:r>
      <w:proofErr w:type="spellStart"/>
      <w:r w:rsidRPr="0022625D">
        <w:rPr>
          <w:rFonts w:ascii="Times New Roman" w:hAnsi="Times New Roman"/>
          <w:bCs/>
          <w:lang w:eastAsia="ru-RU"/>
        </w:rPr>
        <w:t>УчебноеПрохладненского</w:t>
      </w:r>
      <w:proofErr w:type="spellEnd"/>
      <w:r w:rsidRPr="0022625D">
        <w:rPr>
          <w:rFonts w:ascii="Times New Roman" w:hAnsi="Times New Roman"/>
          <w:bCs/>
          <w:lang w:eastAsia="ru-RU"/>
        </w:rPr>
        <w:t xml:space="preserve"> муниципального района КБР. -</w:t>
      </w:r>
    </w:p>
    <w:p w:rsidR="004D4E5F" w:rsidRPr="0022625D" w:rsidRDefault="004D4E5F" w:rsidP="001B6CA6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bCs/>
          <w:lang w:eastAsia="ru-RU"/>
        </w:rPr>
      </w:pPr>
      <w:r w:rsidRPr="0022625D">
        <w:rPr>
          <w:rFonts w:ascii="Times New Roman" w:hAnsi="Times New Roman"/>
          <w:lang w:eastAsia="ru-RU"/>
        </w:rPr>
        <w:t xml:space="preserve">3. Депутат  Совета местного самоуправления местной администрации </w:t>
      </w:r>
      <w:r w:rsidRPr="0022625D">
        <w:rPr>
          <w:rFonts w:ascii="Times New Roman" w:hAnsi="Times New Roman"/>
          <w:bCs/>
          <w:lang w:eastAsia="ru-RU"/>
        </w:rPr>
        <w:t xml:space="preserve">сельского поселения </w:t>
      </w:r>
      <w:proofErr w:type="spellStart"/>
      <w:r w:rsidRPr="0022625D">
        <w:rPr>
          <w:rFonts w:ascii="Times New Roman" w:hAnsi="Times New Roman"/>
          <w:bCs/>
          <w:lang w:eastAsia="ru-RU"/>
        </w:rPr>
        <w:t>УчебноеПрохладненского</w:t>
      </w:r>
      <w:proofErr w:type="spellEnd"/>
      <w:r w:rsidRPr="0022625D">
        <w:rPr>
          <w:rFonts w:ascii="Times New Roman" w:hAnsi="Times New Roman"/>
          <w:bCs/>
          <w:lang w:eastAsia="ru-RU"/>
        </w:rPr>
        <w:t xml:space="preserve"> муниципального района КБР.- </w:t>
      </w:r>
    </w:p>
    <w:p w:rsidR="004D4E5F" w:rsidRPr="0022625D" w:rsidRDefault="004D4E5F" w:rsidP="001B6CA6">
      <w:pPr>
        <w:spacing w:after="0" w:line="240" w:lineRule="auto"/>
        <w:ind w:left="-142"/>
        <w:rPr>
          <w:rFonts w:ascii="Times New Roman" w:hAnsi="Times New Roman"/>
          <w:lang w:eastAsia="ru-RU"/>
        </w:rPr>
      </w:pPr>
      <w:r w:rsidRPr="0022625D">
        <w:rPr>
          <w:rFonts w:ascii="Times New Roman" w:hAnsi="Times New Roman"/>
          <w:lang w:eastAsia="ru-RU"/>
        </w:rPr>
        <w:t xml:space="preserve">4.Член общественного совета при главе местной администрации сельского поселения </w:t>
      </w:r>
      <w:proofErr w:type="spellStart"/>
      <w:r w:rsidRPr="0022625D">
        <w:rPr>
          <w:rFonts w:ascii="Times New Roman" w:hAnsi="Times New Roman"/>
          <w:lang w:eastAsia="ru-RU"/>
        </w:rPr>
        <w:t>УчебноеПрохладненского</w:t>
      </w:r>
      <w:proofErr w:type="spellEnd"/>
      <w:r w:rsidRPr="0022625D">
        <w:rPr>
          <w:rFonts w:ascii="Times New Roman" w:hAnsi="Times New Roman"/>
          <w:lang w:eastAsia="ru-RU"/>
        </w:rPr>
        <w:t xml:space="preserve"> муниципального района КБР  - </w:t>
      </w:r>
    </w:p>
    <w:p w:rsidR="004D4E5F" w:rsidRPr="0022625D" w:rsidRDefault="004D4E5F" w:rsidP="001B6CA6">
      <w:pPr>
        <w:spacing w:after="0" w:line="240" w:lineRule="auto"/>
        <w:ind w:left="-142"/>
        <w:rPr>
          <w:rFonts w:ascii="Times New Roman" w:hAnsi="Times New Roman"/>
          <w:lang w:eastAsia="ru-RU"/>
        </w:rPr>
      </w:pPr>
      <w:r w:rsidRPr="0022625D">
        <w:rPr>
          <w:rFonts w:ascii="Times New Roman" w:hAnsi="Times New Roman"/>
          <w:lang w:eastAsia="ru-RU"/>
        </w:rPr>
        <w:t xml:space="preserve">5. Председатель жен совета сельского поселения </w:t>
      </w:r>
      <w:proofErr w:type="spellStart"/>
      <w:r w:rsidRPr="0022625D">
        <w:rPr>
          <w:rFonts w:ascii="Times New Roman" w:hAnsi="Times New Roman"/>
          <w:lang w:eastAsia="ru-RU"/>
        </w:rPr>
        <w:t>УчебноеПрохладненского</w:t>
      </w:r>
      <w:proofErr w:type="spellEnd"/>
      <w:r w:rsidRPr="0022625D">
        <w:rPr>
          <w:rFonts w:ascii="Times New Roman" w:hAnsi="Times New Roman"/>
          <w:lang w:eastAsia="ru-RU"/>
        </w:rPr>
        <w:t xml:space="preserve"> муниципального района КБР – </w:t>
      </w:r>
    </w:p>
    <w:p w:rsidR="004D4E5F" w:rsidRPr="0022625D" w:rsidRDefault="004D4E5F" w:rsidP="001B6CA6">
      <w:pPr>
        <w:spacing w:after="0" w:line="240" w:lineRule="auto"/>
        <w:ind w:left="-142" w:firstLine="426"/>
        <w:rPr>
          <w:rFonts w:ascii="Times New Roman" w:hAnsi="Times New Roman"/>
          <w:lang w:eastAsia="ru-RU"/>
        </w:rPr>
      </w:pPr>
    </w:p>
    <w:p w:rsidR="004D4E5F" w:rsidRPr="0022625D" w:rsidRDefault="004D4E5F" w:rsidP="001B6CA6">
      <w:pPr>
        <w:spacing w:after="0" w:line="240" w:lineRule="auto"/>
        <w:ind w:left="-142" w:firstLine="426"/>
        <w:rPr>
          <w:rFonts w:ascii="Times New Roman" w:hAnsi="Times New Roman"/>
          <w:lang w:eastAsia="ru-RU"/>
        </w:rPr>
      </w:pPr>
      <w:r w:rsidRPr="0022625D">
        <w:rPr>
          <w:rFonts w:ascii="Times New Roman" w:hAnsi="Times New Roman"/>
          <w:lang w:eastAsia="ru-RU"/>
        </w:rPr>
        <w:t xml:space="preserve">В соответствии с Постановлением местной администрации сельского поселения </w:t>
      </w:r>
      <w:proofErr w:type="spellStart"/>
      <w:r w:rsidRPr="0022625D">
        <w:rPr>
          <w:rFonts w:ascii="Times New Roman" w:hAnsi="Times New Roman"/>
          <w:lang w:eastAsia="ru-RU"/>
        </w:rPr>
        <w:t>УчебноеПрохладненского</w:t>
      </w:r>
      <w:proofErr w:type="spellEnd"/>
      <w:r w:rsidRPr="0022625D">
        <w:rPr>
          <w:rFonts w:ascii="Times New Roman" w:hAnsi="Times New Roman"/>
          <w:lang w:eastAsia="ru-RU"/>
        </w:rPr>
        <w:t xml:space="preserve"> муниципального района КБР от______ №_____</w:t>
      </w:r>
    </w:p>
    <w:p w:rsidR="004D4E5F" w:rsidRPr="0022625D" w:rsidRDefault="004D4E5F" w:rsidP="001B6CA6">
      <w:pPr>
        <w:spacing w:after="0" w:line="240" w:lineRule="auto"/>
        <w:ind w:left="-142" w:firstLine="426"/>
        <w:rPr>
          <w:rFonts w:ascii="Times New Roman" w:hAnsi="Times New Roman"/>
          <w:bCs/>
          <w:lang w:eastAsia="ru-RU"/>
        </w:rPr>
      </w:pPr>
      <w:r w:rsidRPr="0022625D">
        <w:rPr>
          <w:rFonts w:ascii="Times New Roman" w:hAnsi="Times New Roman"/>
          <w:bCs/>
          <w:lang w:eastAsia="ru-RU"/>
        </w:rPr>
        <w:t xml:space="preserve">Об утверждении </w:t>
      </w:r>
      <w:hyperlink r:id="rId14" w:tooltip="’’Об утверждении Правил обустройства мест (площадок) накопления твердых коммунальных отходов и ведения их реестра’’Постановление Правительства РФ от 31.08.2018 N 1039Статус: вступает в силу с 01.01.2019" w:history="1">
        <w:r w:rsidRPr="0022625D">
          <w:rPr>
            <w:rFonts w:ascii="Times New Roman" w:hAnsi="Times New Roman"/>
            <w:bCs/>
            <w:u w:val="single"/>
            <w:lang w:eastAsia="ru-RU"/>
          </w:rPr>
          <w:t xml:space="preserve">Правил создания мест (площадок) накопления твердых коммунальных отходов и ведения их </w:t>
        </w:r>
      </w:hyperlink>
      <w:r w:rsidRPr="0022625D">
        <w:rPr>
          <w:rFonts w:ascii="Times New Roman" w:hAnsi="Times New Roman"/>
          <w:bCs/>
          <w:lang w:eastAsia="ru-RU"/>
        </w:rPr>
        <w:t xml:space="preserve">реестра на территории сельского поселения Учебное </w:t>
      </w:r>
      <w:proofErr w:type="spellStart"/>
      <w:r w:rsidRPr="0022625D">
        <w:rPr>
          <w:rFonts w:ascii="Times New Roman" w:hAnsi="Times New Roman"/>
          <w:bCs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Cs/>
          <w:lang w:eastAsia="ru-RU"/>
        </w:rPr>
        <w:t xml:space="preserve"> муниципального района КБР</w:t>
      </w:r>
      <w:r w:rsidRPr="0022625D">
        <w:rPr>
          <w:rFonts w:ascii="Times New Roman" w:hAnsi="Times New Roman"/>
          <w:color w:val="2B4279"/>
          <w:lang w:eastAsia="ru-RU"/>
        </w:rPr>
        <w:t xml:space="preserve">, </w:t>
      </w:r>
      <w:r w:rsidRPr="0022625D">
        <w:rPr>
          <w:rFonts w:ascii="Times New Roman" w:hAnsi="Times New Roman"/>
          <w:lang w:eastAsia="ru-RU"/>
        </w:rPr>
        <w:t>произвела обследование территории по адресу: _____________________________________и рекомендовала  место размещения _________контейнерной (</w:t>
      </w:r>
      <w:proofErr w:type="spellStart"/>
      <w:r w:rsidRPr="0022625D">
        <w:rPr>
          <w:rFonts w:ascii="Times New Roman" w:hAnsi="Times New Roman"/>
          <w:lang w:eastAsia="ru-RU"/>
        </w:rPr>
        <w:t>ых</w:t>
      </w:r>
      <w:proofErr w:type="spellEnd"/>
      <w:r w:rsidRPr="0022625D">
        <w:rPr>
          <w:rFonts w:ascii="Times New Roman" w:hAnsi="Times New Roman"/>
          <w:lang w:eastAsia="ru-RU"/>
        </w:rPr>
        <w:t>) площадки (</w:t>
      </w:r>
      <w:proofErr w:type="spellStart"/>
      <w:r w:rsidRPr="0022625D">
        <w:rPr>
          <w:rFonts w:ascii="Times New Roman" w:hAnsi="Times New Roman"/>
          <w:lang w:eastAsia="ru-RU"/>
        </w:rPr>
        <w:t>ок</w:t>
      </w:r>
      <w:proofErr w:type="spellEnd"/>
      <w:r w:rsidRPr="0022625D">
        <w:rPr>
          <w:rFonts w:ascii="Times New Roman" w:hAnsi="Times New Roman"/>
          <w:lang w:eastAsia="ru-RU"/>
        </w:rPr>
        <w:t>) на _______ контейнеров_____ емкостью ________ каждый для сбора твердых бытовых отходов согласно прилагаемой схемы.</w:t>
      </w:r>
    </w:p>
    <w:p w:rsidR="004D4E5F" w:rsidRPr="0022625D" w:rsidRDefault="004D4E5F" w:rsidP="001B6CA6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4D4E5F" w:rsidRPr="0022625D" w:rsidRDefault="004D4E5F" w:rsidP="001B6CA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2625D">
        <w:rPr>
          <w:rFonts w:ascii="Times New Roman" w:hAnsi="Times New Roman"/>
          <w:lang w:eastAsia="ru-RU"/>
        </w:rPr>
        <w:t>Председатель комиссии: ________________________________</w:t>
      </w:r>
    </w:p>
    <w:p w:rsidR="004D4E5F" w:rsidRPr="0022625D" w:rsidRDefault="004D4E5F" w:rsidP="001B6CA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2625D">
        <w:rPr>
          <w:rFonts w:ascii="Times New Roman" w:hAnsi="Times New Roman"/>
          <w:lang w:eastAsia="ru-RU"/>
        </w:rPr>
        <w:t>Зам. председателя комиссии _____________________________</w:t>
      </w:r>
    </w:p>
    <w:p w:rsidR="004D4E5F" w:rsidRPr="0022625D" w:rsidRDefault="004D4E5F" w:rsidP="001B6CA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2625D">
        <w:rPr>
          <w:rFonts w:ascii="Times New Roman" w:hAnsi="Times New Roman"/>
          <w:lang w:eastAsia="ru-RU"/>
        </w:rPr>
        <w:t>Члены комиссии: 1. ____________________________________</w:t>
      </w:r>
    </w:p>
    <w:p w:rsidR="004D4E5F" w:rsidRPr="0022625D" w:rsidRDefault="004D4E5F" w:rsidP="001B6CA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2625D">
        <w:rPr>
          <w:rFonts w:ascii="Times New Roman" w:hAnsi="Times New Roman"/>
          <w:lang w:eastAsia="ru-RU"/>
        </w:rPr>
        <w:t xml:space="preserve">  2. _____________________________ </w:t>
      </w:r>
    </w:p>
    <w:p w:rsidR="004D4E5F" w:rsidRPr="0022625D" w:rsidRDefault="004D4E5F" w:rsidP="001B6CA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2625D">
        <w:rPr>
          <w:rFonts w:ascii="Times New Roman" w:hAnsi="Times New Roman"/>
          <w:lang w:eastAsia="ru-RU"/>
        </w:rPr>
        <w:t xml:space="preserve">   3.______________________________</w:t>
      </w:r>
    </w:p>
    <w:p w:rsidR="004D4E5F" w:rsidRPr="0022625D" w:rsidRDefault="004D4E5F" w:rsidP="001B6CA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2625D">
        <w:rPr>
          <w:rFonts w:ascii="Times New Roman" w:hAnsi="Times New Roman"/>
          <w:lang w:eastAsia="ru-RU"/>
        </w:rPr>
        <w:t xml:space="preserve">   4. _____________________________</w:t>
      </w:r>
    </w:p>
    <w:p w:rsidR="004D4E5F" w:rsidRPr="0022625D" w:rsidRDefault="004D4E5F" w:rsidP="00A148A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2625D">
        <w:rPr>
          <w:rFonts w:ascii="Times New Roman" w:hAnsi="Times New Roman"/>
          <w:lang w:eastAsia="ru-RU"/>
        </w:rPr>
        <w:t xml:space="preserve">   5. _____________________________ </w:t>
      </w:r>
    </w:p>
    <w:p w:rsidR="004D4E5F" w:rsidRPr="0022625D" w:rsidRDefault="004D4E5F" w:rsidP="001B6CA6">
      <w:pPr>
        <w:spacing w:after="0" w:line="240" w:lineRule="auto"/>
        <w:rPr>
          <w:rFonts w:ascii="Times New Roman" w:hAnsi="Times New Roman"/>
          <w:lang w:eastAsia="ru-RU"/>
        </w:rPr>
      </w:pPr>
    </w:p>
    <w:p w:rsidR="004D4E5F" w:rsidRPr="0022625D" w:rsidRDefault="004D4E5F" w:rsidP="001B6CA6">
      <w:pPr>
        <w:spacing w:after="0" w:line="240" w:lineRule="auto"/>
        <w:rPr>
          <w:rFonts w:ascii="Times New Roman" w:hAnsi="Times New Roman"/>
          <w:lang w:eastAsia="ru-RU"/>
        </w:rPr>
      </w:pP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Приложение  №5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к постановлению местной администрации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2625D">
        <w:rPr>
          <w:rFonts w:ascii="Times New Roman" w:hAnsi="Times New Roman"/>
          <w:sz w:val="24"/>
          <w:szCs w:val="24"/>
          <w:lang w:eastAsia="ru-RU"/>
        </w:rPr>
        <w:t>сельского поселения Учебное</w:t>
      </w:r>
    </w:p>
    <w:p w:rsidR="004D4E5F" w:rsidRPr="0022625D" w:rsidRDefault="004D4E5F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2625D">
        <w:rPr>
          <w:rFonts w:ascii="Times New Roman" w:hAnsi="Times New Roman"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КБР</w:t>
      </w:r>
    </w:p>
    <w:p w:rsidR="004D4E5F" w:rsidRPr="0022625D" w:rsidRDefault="002F16C3" w:rsidP="001B6C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20.12.2018 г. № 113</w:t>
      </w:r>
    </w:p>
    <w:p w:rsidR="004D4E5F" w:rsidRPr="0022625D" w:rsidRDefault="004D4E5F" w:rsidP="001B6C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p w:rsidR="004D4E5F" w:rsidRPr="0022625D" w:rsidRDefault="004D4E5F" w:rsidP="001B6CA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22625D">
        <w:rPr>
          <w:rFonts w:ascii="Times New Roman" w:hAnsi="Times New Roman"/>
          <w:b/>
          <w:sz w:val="24"/>
          <w:szCs w:val="24"/>
          <w:lang w:eastAsia="ru-RU"/>
        </w:rPr>
        <w:t xml:space="preserve">Реестр </w:t>
      </w:r>
      <w:r w:rsidRPr="0022625D">
        <w:rPr>
          <w:rFonts w:ascii="Times New Roman" w:hAnsi="Times New Roman"/>
          <w:b/>
          <w:bCs/>
          <w:sz w:val="24"/>
          <w:szCs w:val="24"/>
          <w:lang w:eastAsia="ru-RU"/>
        </w:rPr>
        <w:t>мест (площадок) накопления твердых коммунальных отходов</w:t>
      </w:r>
      <w:r w:rsidRPr="0022625D">
        <w:rPr>
          <w:rFonts w:ascii="Times New Roman" w:hAnsi="Times New Roman"/>
          <w:b/>
          <w:sz w:val="24"/>
          <w:szCs w:val="24"/>
          <w:lang w:eastAsia="ru-RU"/>
        </w:rPr>
        <w:t xml:space="preserve"> сельского поселения </w:t>
      </w:r>
      <w:proofErr w:type="spellStart"/>
      <w:r w:rsidRPr="0022625D">
        <w:rPr>
          <w:rFonts w:ascii="Times New Roman" w:hAnsi="Times New Roman"/>
          <w:b/>
          <w:sz w:val="24"/>
          <w:szCs w:val="24"/>
          <w:lang w:eastAsia="ru-RU"/>
        </w:rPr>
        <w:t>УчебноеПрохладненского</w:t>
      </w:r>
      <w:proofErr w:type="spellEnd"/>
      <w:r w:rsidRPr="0022625D">
        <w:rPr>
          <w:rFonts w:ascii="Times New Roman" w:hAnsi="Times New Roman"/>
          <w:b/>
          <w:sz w:val="24"/>
          <w:szCs w:val="24"/>
          <w:lang w:eastAsia="ru-RU"/>
        </w:rPr>
        <w:t xml:space="preserve"> муниципального района КБР </w:t>
      </w:r>
      <w:proofErr w:type="spellStart"/>
      <w:r w:rsidRPr="0022625D">
        <w:rPr>
          <w:rFonts w:ascii="Times New Roman" w:hAnsi="Times New Roman"/>
          <w:b/>
          <w:sz w:val="24"/>
          <w:szCs w:val="24"/>
          <w:lang w:eastAsia="ru-RU"/>
        </w:rPr>
        <w:t>Прохладненского</w:t>
      </w:r>
      <w:proofErr w:type="spellEnd"/>
      <w:r w:rsidRPr="0022625D">
        <w:rPr>
          <w:rFonts w:ascii="Times New Roman" w:hAnsi="Times New Roman"/>
          <w:b/>
          <w:sz w:val="24"/>
          <w:szCs w:val="24"/>
          <w:lang w:eastAsia="ru-RU"/>
        </w:rPr>
        <w:t xml:space="preserve"> муниципального района КБР</w:t>
      </w:r>
    </w:p>
    <w:tbl>
      <w:tblPr>
        <w:tblpPr w:leftFromText="180" w:rightFromText="180" w:vertAnchor="text" w:horzAnchor="margin" w:tblpY="14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1"/>
        <w:gridCol w:w="2233"/>
        <w:gridCol w:w="2253"/>
        <w:gridCol w:w="2239"/>
        <w:gridCol w:w="2185"/>
      </w:tblGrid>
      <w:tr w:rsidR="004D4E5F" w:rsidRPr="00A83F57" w:rsidTr="001B6CA6">
        <w:tc>
          <w:tcPr>
            <w:tcW w:w="661" w:type="dxa"/>
          </w:tcPr>
          <w:p w:rsidR="004D4E5F" w:rsidRPr="0022625D" w:rsidRDefault="004D4E5F" w:rsidP="001B6C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625D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33" w:type="dxa"/>
          </w:tcPr>
          <w:p w:rsidR="004D4E5F" w:rsidRPr="0022625D" w:rsidRDefault="004D4E5F" w:rsidP="001B6C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625D">
              <w:rPr>
                <w:rFonts w:ascii="Times New Roman" w:hAnsi="Times New Roman"/>
                <w:sz w:val="24"/>
                <w:szCs w:val="24"/>
                <w:lang w:eastAsia="ru-RU"/>
              </w:rPr>
              <w:t>данные о нахождении мест (площадок) накопления ТКО (адрес/координаты)</w:t>
            </w:r>
          </w:p>
        </w:tc>
        <w:tc>
          <w:tcPr>
            <w:tcW w:w="2253" w:type="dxa"/>
          </w:tcPr>
          <w:p w:rsidR="004D4E5F" w:rsidRPr="0022625D" w:rsidRDefault="004D4E5F" w:rsidP="001B6C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625D">
              <w:rPr>
                <w:rFonts w:ascii="Times New Roman" w:hAnsi="Times New Roman"/>
                <w:sz w:val="24"/>
                <w:szCs w:val="24"/>
                <w:lang w:eastAsia="ru-RU"/>
              </w:rPr>
              <w:t>Данные о технических характеристиках мест (площадок) накопления ТКО (покрытие площадки, площадь покрытия, количество баков, объем)</w:t>
            </w:r>
          </w:p>
        </w:tc>
        <w:tc>
          <w:tcPr>
            <w:tcW w:w="2239" w:type="dxa"/>
          </w:tcPr>
          <w:p w:rsidR="004D4E5F" w:rsidRPr="0022625D" w:rsidRDefault="004D4E5F" w:rsidP="001B6C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625D">
              <w:rPr>
                <w:rFonts w:ascii="Times New Roman" w:hAnsi="Times New Roman"/>
                <w:sz w:val="24"/>
                <w:szCs w:val="24"/>
                <w:lang w:eastAsia="ru-RU"/>
              </w:rPr>
              <w:t>данные о собственниках мест (площадок) накопления ТКО</w:t>
            </w:r>
          </w:p>
        </w:tc>
        <w:tc>
          <w:tcPr>
            <w:tcW w:w="2185" w:type="dxa"/>
          </w:tcPr>
          <w:p w:rsidR="004D4E5F" w:rsidRPr="0022625D" w:rsidRDefault="004D4E5F" w:rsidP="001B6C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62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данные об источниках образования ТКО,  которые складируются в местах (на площадках) накопления ТКО </w:t>
            </w:r>
          </w:p>
        </w:tc>
      </w:tr>
      <w:tr w:rsidR="004D4E5F" w:rsidRPr="00A83F57" w:rsidTr="001B6CA6">
        <w:tc>
          <w:tcPr>
            <w:tcW w:w="661" w:type="dxa"/>
          </w:tcPr>
          <w:p w:rsidR="004D4E5F" w:rsidRPr="0022625D" w:rsidRDefault="004D4E5F" w:rsidP="001B6C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625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3" w:type="dxa"/>
          </w:tcPr>
          <w:p w:rsidR="004D4E5F" w:rsidRPr="0022625D" w:rsidRDefault="004D4E5F" w:rsidP="001B6C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53" w:type="dxa"/>
          </w:tcPr>
          <w:p w:rsidR="004D4E5F" w:rsidRPr="0022625D" w:rsidRDefault="004D4E5F" w:rsidP="001B6C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</w:tcPr>
          <w:p w:rsidR="004D4E5F" w:rsidRPr="0022625D" w:rsidRDefault="004D4E5F" w:rsidP="001B6C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</w:tcPr>
          <w:p w:rsidR="004D4E5F" w:rsidRPr="0022625D" w:rsidRDefault="004D4E5F" w:rsidP="001B6C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4E5F" w:rsidRPr="00A83F57" w:rsidTr="001B6CA6">
        <w:tc>
          <w:tcPr>
            <w:tcW w:w="661" w:type="dxa"/>
          </w:tcPr>
          <w:p w:rsidR="004D4E5F" w:rsidRPr="0022625D" w:rsidRDefault="004D4E5F" w:rsidP="001B6C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625D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33" w:type="dxa"/>
          </w:tcPr>
          <w:p w:rsidR="004D4E5F" w:rsidRPr="0022625D" w:rsidRDefault="004D4E5F" w:rsidP="001B6C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53" w:type="dxa"/>
          </w:tcPr>
          <w:p w:rsidR="004D4E5F" w:rsidRPr="0022625D" w:rsidRDefault="004D4E5F" w:rsidP="001B6C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</w:tcPr>
          <w:p w:rsidR="004D4E5F" w:rsidRPr="0022625D" w:rsidRDefault="004D4E5F" w:rsidP="001B6C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</w:tcPr>
          <w:p w:rsidR="004D4E5F" w:rsidRPr="0022625D" w:rsidRDefault="004D4E5F" w:rsidP="001B6C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4E5F" w:rsidRPr="00A83F57" w:rsidTr="001B6CA6">
        <w:tc>
          <w:tcPr>
            <w:tcW w:w="661" w:type="dxa"/>
          </w:tcPr>
          <w:p w:rsidR="004D4E5F" w:rsidRPr="0022625D" w:rsidRDefault="004D4E5F" w:rsidP="001B6C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625D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33" w:type="dxa"/>
          </w:tcPr>
          <w:p w:rsidR="004D4E5F" w:rsidRPr="0022625D" w:rsidRDefault="004D4E5F" w:rsidP="001B6C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53" w:type="dxa"/>
          </w:tcPr>
          <w:p w:rsidR="004D4E5F" w:rsidRPr="0022625D" w:rsidRDefault="004D4E5F" w:rsidP="001B6C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</w:tcPr>
          <w:p w:rsidR="004D4E5F" w:rsidRPr="0022625D" w:rsidRDefault="004D4E5F" w:rsidP="001B6C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</w:tcPr>
          <w:p w:rsidR="004D4E5F" w:rsidRPr="0022625D" w:rsidRDefault="004D4E5F" w:rsidP="001B6C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4E5F" w:rsidRPr="00A83F57" w:rsidTr="001B6CA6">
        <w:tc>
          <w:tcPr>
            <w:tcW w:w="661" w:type="dxa"/>
          </w:tcPr>
          <w:p w:rsidR="004D4E5F" w:rsidRPr="0022625D" w:rsidRDefault="004D4E5F" w:rsidP="001B6C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625D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33" w:type="dxa"/>
          </w:tcPr>
          <w:p w:rsidR="004D4E5F" w:rsidRPr="0022625D" w:rsidRDefault="004D4E5F" w:rsidP="001B6C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53" w:type="dxa"/>
          </w:tcPr>
          <w:p w:rsidR="004D4E5F" w:rsidRPr="0022625D" w:rsidRDefault="004D4E5F" w:rsidP="001B6C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</w:tcPr>
          <w:p w:rsidR="004D4E5F" w:rsidRPr="0022625D" w:rsidRDefault="004D4E5F" w:rsidP="001B6C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</w:tcPr>
          <w:p w:rsidR="004D4E5F" w:rsidRPr="0022625D" w:rsidRDefault="004D4E5F" w:rsidP="001B6C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D4E5F" w:rsidRPr="0022625D" w:rsidRDefault="004D4E5F">
      <w:pPr>
        <w:rPr>
          <w:rFonts w:ascii="Times New Roman" w:hAnsi="Times New Roman"/>
          <w:sz w:val="24"/>
          <w:szCs w:val="24"/>
        </w:rPr>
      </w:pPr>
    </w:p>
    <w:sectPr w:rsidR="004D4E5F" w:rsidRPr="0022625D" w:rsidSect="00AD1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C8D" w:rsidRDefault="00EF4C8D" w:rsidP="00AC4235">
      <w:pPr>
        <w:spacing w:after="0" w:line="240" w:lineRule="auto"/>
      </w:pPr>
      <w:r>
        <w:separator/>
      </w:r>
    </w:p>
  </w:endnote>
  <w:endnote w:type="continuationSeparator" w:id="0">
    <w:p w:rsidR="00EF4C8D" w:rsidRDefault="00EF4C8D" w:rsidP="00AC4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C8D" w:rsidRDefault="00EF4C8D" w:rsidP="00AC4235">
      <w:pPr>
        <w:spacing w:after="0" w:line="240" w:lineRule="auto"/>
      </w:pPr>
      <w:r>
        <w:separator/>
      </w:r>
    </w:p>
  </w:footnote>
  <w:footnote w:type="continuationSeparator" w:id="0">
    <w:p w:rsidR="00EF4C8D" w:rsidRDefault="00EF4C8D" w:rsidP="00AC42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7CE7"/>
    <w:rsid w:val="000B179E"/>
    <w:rsid w:val="000E4F71"/>
    <w:rsid w:val="001B6CA6"/>
    <w:rsid w:val="001C4319"/>
    <w:rsid w:val="001F19DC"/>
    <w:rsid w:val="0022625D"/>
    <w:rsid w:val="002F16C3"/>
    <w:rsid w:val="00331FD9"/>
    <w:rsid w:val="00366843"/>
    <w:rsid w:val="00372416"/>
    <w:rsid w:val="00381730"/>
    <w:rsid w:val="003B1FD6"/>
    <w:rsid w:val="003E657A"/>
    <w:rsid w:val="00416264"/>
    <w:rsid w:val="004613F0"/>
    <w:rsid w:val="004D4E5F"/>
    <w:rsid w:val="005000AA"/>
    <w:rsid w:val="006201B1"/>
    <w:rsid w:val="006E30EF"/>
    <w:rsid w:val="007035E3"/>
    <w:rsid w:val="0071097A"/>
    <w:rsid w:val="00717CE7"/>
    <w:rsid w:val="007E1016"/>
    <w:rsid w:val="00872D2B"/>
    <w:rsid w:val="00895988"/>
    <w:rsid w:val="00962E8D"/>
    <w:rsid w:val="00987535"/>
    <w:rsid w:val="009C16AE"/>
    <w:rsid w:val="00A148A6"/>
    <w:rsid w:val="00A32D9A"/>
    <w:rsid w:val="00A421C7"/>
    <w:rsid w:val="00A44CDD"/>
    <w:rsid w:val="00A47E3B"/>
    <w:rsid w:val="00A83F57"/>
    <w:rsid w:val="00AC4235"/>
    <w:rsid w:val="00AD1A5D"/>
    <w:rsid w:val="00AF507B"/>
    <w:rsid w:val="00BC2CD0"/>
    <w:rsid w:val="00C23787"/>
    <w:rsid w:val="00CD24A7"/>
    <w:rsid w:val="00D25199"/>
    <w:rsid w:val="00E43C84"/>
    <w:rsid w:val="00E44631"/>
    <w:rsid w:val="00EF4C8D"/>
    <w:rsid w:val="00F3608A"/>
    <w:rsid w:val="00FC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A5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4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AC4235"/>
    <w:rPr>
      <w:rFonts w:cs="Times New Roman"/>
    </w:rPr>
  </w:style>
  <w:style w:type="paragraph" w:styleId="a5">
    <w:name w:val="footer"/>
    <w:basedOn w:val="a"/>
    <w:link w:val="a6"/>
    <w:uiPriority w:val="99"/>
    <w:rsid w:val="00AC4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AC423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BC2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BC2C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64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551031834&amp;point=mark=000000000000000000000000000000000000000000000000006560IO" TargetMode="External"/><Relationship Id="rId13" Type="http://schemas.openxmlformats.org/officeDocument/2006/relationships/hyperlink" Target="kodeks://link/d?nd=551031834&amp;point=mark=000000000000000000000000000000000000000000000000007DI0K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kodeks://link/d?nd=551031834&amp;point=mark=000000000000000000000000000000000000000000000000007DI0K8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kodeks://link/d?nd=901711591&amp;point=mark=000000000000000000000000000000000000000000000000008QG0M2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kodeks://link/d?nd=551031834&amp;point=mark=000000000000000000000000000000000000000000000000007DC0K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kodeks://link/d?nd=551031834&amp;point=mark=000000000000000000000000000000000000000000000000007DA0K6" TargetMode="External"/><Relationship Id="rId14" Type="http://schemas.openxmlformats.org/officeDocument/2006/relationships/hyperlink" Target="kodeks://link/d?nd=551031834&amp;point=mark=000000000000000000000000000000000000000000000000006560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5071</Words>
  <Characters>28908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2022-10-10T11:03:00Z</cp:lastPrinted>
  <dcterms:created xsi:type="dcterms:W3CDTF">2018-12-19T05:28:00Z</dcterms:created>
  <dcterms:modified xsi:type="dcterms:W3CDTF">2022-10-17T06:09:00Z</dcterms:modified>
</cp:coreProperties>
</file>